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FD2D5" w14:textId="4E3B69DF" w:rsidR="00051742" w:rsidRDefault="00051742" w:rsidP="00C720B3">
      <w:pPr>
        <w:spacing w:after="0"/>
        <w:jc w:val="center"/>
        <w:rPr>
          <w:rFonts w:ascii="Algerian" w:hAnsi="Algerian"/>
          <w:color w:val="538135" w:themeColor="accent6" w:themeShade="BF"/>
          <w:sz w:val="40"/>
          <w:szCs w:val="40"/>
        </w:rPr>
      </w:pPr>
      <w:r>
        <w:rPr>
          <w:rFonts w:ascii="Algerian" w:hAnsi="Algerian"/>
          <w:noProof/>
          <w:color w:val="538135" w:themeColor="accent6" w:themeShade="BF"/>
          <w:sz w:val="40"/>
          <w:szCs w:val="40"/>
        </w:rPr>
        <w:drawing>
          <wp:inline distT="0" distB="0" distL="0" distR="0" wp14:anchorId="1CD8A4ED" wp14:editId="7838C339">
            <wp:extent cx="2190750" cy="118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1872" cy="1203000"/>
                    </a:xfrm>
                    <a:prstGeom prst="rect">
                      <a:avLst/>
                    </a:prstGeom>
                    <a:noFill/>
                  </pic:spPr>
                </pic:pic>
              </a:graphicData>
            </a:graphic>
          </wp:inline>
        </w:drawing>
      </w:r>
    </w:p>
    <w:p w14:paraId="268035A1" w14:textId="43355D8B" w:rsidR="009F76B5" w:rsidRPr="00C720B3" w:rsidRDefault="008E01B3" w:rsidP="009F76B5">
      <w:pPr>
        <w:spacing w:after="0"/>
        <w:jc w:val="center"/>
        <w:rPr>
          <w:rFonts w:ascii="Times New Roman" w:hAnsi="Times New Roman" w:cs="Times New Roman"/>
          <w:b/>
          <w:bCs/>
          <w:color w:val="538135" w:themeColor="accent6" w:themeShade="BF"/>
          <w:sz w:val="24"/>
          <w:szCs w:val="24"/>
        </w:rPr>
      </w:pPr>
      <w:bookmarkStart w:id="0" w:name="_Hlk45798572"/>
      <w:r w:rsidRPr="00C720B3">
        <w:rPr>
          <w:rFonts w:ascii="Times New Roman" w:hAnsi="Times New Roman" w:cs="Times New Roman"/>
          <w:b/>
          <w:bCs/>
          <w:color w:val="538135" w:themeColor="accent6" w:themeShade="BF"/>
          <w:sz w:val="24"/>
          <w:szCs w:val="24"/>
        </w:rPr>
        <w:t>204 S</w:t>
      </w:r>
      <w:r w:rsidR="00DD484A">
        <w:rPr>
          <w:rFonts w:ascii="Times New Roman" w:hAnsi="Times New Roman" w:cs="Times New Roman"/>
          <w:b/>
          <w:bCs/>
          <w:color w:val="538135" w:themeColor="accent6" w:themeShade="BF"/>
          <w:sz w:val="24"/>
          <w:szCs w:val="24"/>
        </w:rPr>
        <w:t>.</w:t>
      </w:r>
      <w:r w:rsidRPr="00C720B3">
        <w:rPr>
          <w:rFonts w:ascii="Times New Roman" w:hAnsi="Times New Roman" w:cs="Times New Roman"/>
          <w:b/>
          <w:bCs/>
          <w:color w:val="538135" w:themeColor="accent6" w:themeShade="BF"/>
          <w:sz w:val="24"/>
          <w:szCs w:val="24"/>
        </w:rPr>
        <w:t xml:space="preserve"> Ma</w:t>
      </w:r>
      <w:r w:rsidR="003F5366">
        <w:rPr>
          <w:rFonts w:ascii="Times New Roman" w:hAnsi="Times New Roman" w:cs="Times New Roman"/>
          <w:b/>
          <w:bCs/>
          <w:color w:val="538135" w:themeColor="accent6" w:themeShade="BF"/>
          <w:sz w:val="24"/>
          <w:szCs w:val="24"/>
        </w:rPr>
        <w:t>c</w:t>
      </w:r>
      <w:r w:rsidRPr="00C720B3">
        <w:rPr>
          <w:rFonts w:ascii="Times New Roman" w:hAnsi="Times New Roman" w:cs="Times New Roman"/>
          <w:b/>
          <w:bCs/>
          <w:color w:val="538135" w:themeColor="accent6" w:themeShade="BF"/>
          <w:sz w:val="24"/>
          <w:szCs w:val="24"/>
        </w:rPr>
        <w:t>omb St</w:t>
      </w:r>
      <w:r w:rsidR="00DD484A">
        <w:rPr>
          <w:rFonts w:ascii="Times New Roman" w:hAnsi="Times New Roman" w:cs="Times New Roman"/>
          <w:b/>
          <w:bCs/>
          <w:color w:val="538135" w:themeColor="accent6" w:themeShade="BF"/>
          <w:sz w:val="24"/>
          <w:szCs w:val="24"/>
        </w:rPr>
        <w:t>.</w:t>
      </w:r>
      <w:r w:rsidRPr="00C720B3">
        <w:rPr>
          <w:rFonts w:ascii="Times New Roman" w:hAnsi="Times New Roman" w:cs="Times New Roman"/>
          <w:b/>
          <w:bCs/>
          <w:color w:val="538135" w:themeColor="accent6" w:themeShade="BF"/>
          <w:sz w:val="24"/>
          <w:szCs w:val="24"/>
        </w:rPr>
        <w:t xml:space="preserve"> </w:t>
      </w:r>
      <w:r w:rsidR="00C720B3">
        <w:rPr>
          <w:rFonts w:ascii="Times New Roman" w:hAnsi="Times New Roman" w:cs="Times New Roman"/>
          <w:b/>
          <w:bCs/>
          <w:color w:val="538135" w:themeColor="accent6" w:themeShade="BF"/>
          <w:sz w:val="24"/>
          <w:szCs w:val="24"/>
        </w:rPr>
        <w:t>S</w:t>
      </w:r>
      <w:r w:rsidRPr="00C720B3">
        <w:rPr>
          <w:rFonts w:ascii="Times New Roman" w:hAnsi="Times New Roman" w:cs="Times New Roman"/>
          <w:b/>
          <w:bCs/>
          <w:color w:val="538135" w:themeColor="accent6" w:themeShade="BF"/>
          <w:sz w:val="24"/>
          <w:szCs w:val="24"/>
        </w:rPr>
        <w:t>uite #5</w:t>
      </w:r>
      <w:r w:rsidR="009F76B5" w:rsidRPr="00C720B3">
        <w:rPr>
          <w:rFonts w:ascii="Times New Roman" w:hAnsi="Times New Roman" w:cs="Times New Roman"/>
          <w:b/>
          <w:bCs/>
          <w:color w:val="538135" w:themeColor="accent6" w:themeShade="BF"/>
          <w:sz w:val="24"/>
          <w:szCs w:val="24"/>
        </w:rPr>
        <w:t xml:space="preserve"> Monroe, Mi. 48161</w:t>
      </w:r>
    </w:p>
    <w:bookmarkEnd w:id="0"/>
    <w:p w14:paraId="20C1CF10" w14:textId="2A3EFEFF" w:rsidR="009F76B5" w:rsidRPr="00C720B3" w:rsidRDefault="009F76B5" w:rsidP="009F76B5">
      <w:pPr>
        <w:spacing w:after="0"/>
        <w:jc w:val="center"/>
        <w:rPr>
          <w:rFonts w:ascii="Times New Roman" w:hAnsi="Times New Roman" w:cs="Times New Roman"/>
          <w:b/>
          <w:bCs/>
          <w:color w:val="538135" w:themeColor="accent6" w:themeShade="BF"/>
          <w:sz w:val="24"/>
          <w:szCs w:val="24"/>
        </w:rPr>
      </w:pPr>
      <w:r w:rsidRPr="00C720B3">
        <w:rPr>
          <w:rFonts w:ascii="Times New Roman" w:hAnsi="Times New Roman" w:cs="Times New Roman"/>
          <w:b/>
          <w:bCs/>
          <w:color w:val="538135" w:themeColor="accent6" w:themeShade="BF"/>
          <w:sz w:val="24"/>
          <w:szCs w:val="24"/>
        </w:rPr>
        <w:t>(734) 244-5123</w:t>
      </w:r>
    </w:p>
    <w:p w14:paraId="4DC952BB" w14:textId="686F9735" w:rsidR="009F76B5" w:rsidRPr="00C720B3" w:rsidRDefault="009F76B5" w:rsidP="009F76B5">
      <w:pPr>
        <w:spacing w:after="0"/>
        <w:jc w:val="center"/>
        <w:rPr>
          <w:rFonts w:ascii="Times New Roman" w:hAnsi="Times New Roman" w:cs="Times New Roman"/>
          <w:b/>
          <w:bCs/>
          <w:color w:val="538135" w:themeColor="accent6" w:themeShade="BF"/>
          <w:sz w:val="24"/>
          <w:szCs w:val="24"/>
        </w:rPr>
      </w:pPr>
      <w:r w:rsidRPr="00C720B3">
        <w:rPr>
          <w:rFonts w:ascii="Times New Roman" w:hAnsi="Times New Roman" w:cs="Times New Roman"/>
          <w:b/>
          <w:bCs/>
          <w:color w:val="538135" w:themeColor="accent6" w:themeShade="BF"/>
          <w:sz w:val="24"/>
          <w:szCs w:val="24"/>
        </w:rPr>
        <w:t>July 2020 - 3</w:t>
      </w:r>
      <w:r w:rsidRPr="00C720B3">
        <w:rPr>
          <w:rFonts w:ascii="Times New Roman" w:hAnsi="Times New Roman" w:cs="Times New Roman"/>
          <w:b/>
          <w:bCs/>
          <w:color w:val="538135" w:themeColor="accent6" w:themeShade="BF"/>
          <w:sz w:val="24"/>
          <w:szCs w:val="24"/>
          <w:vertAlign w:val="superscript"/>
        </w:rPr>
        <w:t>rd</w:t>
      </w:r>
      <w:r w:rsidRPr="00C720B3">
        <w:rPr>
          <w:rFonts w:ascii="Times New Roman" w:hAnsi="Times New Roman" w:cs="Times New Roman"/>
          <w:b/>
          <w:bCs/>
          <w:color w:val="538135" w:themeColor="accent6" w:themeShade="BF"/>
          <w:sz w:val="24"/>
          <w:szCs w:val="24"/>
        </w:rPr>
        <w:t xml:space="preserve"> </w:t>
      </w:r>
      <w:r w:rsidR="00C720B3">
        <w:rPr>
          <w:rFonts w:ascii="Times New Roman" w:hAnsi="Times New Roman" w:cs="Times New Roman"/>
          <w:b/>
          <w:bCs/>
          <w:color w:val="538135" w:themeColor="accent6" w:themeShade="BF"/>
          <w:sz w:val="24"/>
          <w:szCs w:val="24"/>
        </w:rPr>
        <w:t>Q</w:t>
      </w:r>
      <w:r w:rsidRPr="00C720B3">
        <w:rPr>
          <w:rFonts w:ascii="Times New Roman" w:hAnsi="Times New Roman" w:cs="Times New Roman"/>
          <w:b/>
          <w:bCs/>
          <w:color w:val="538135" w:themeColor="accent6" w:themeShade="BF"/>
          <w:sz w:val="24"/>
          <w:szCs w:val="24"/>
        </w:rPr>
        <w:t xml:space="preserve">uarter </w:t>
      </w:r>
      <w:r w:rsidR="00C720B3">
        <w:rPr>
          <w:rFonts w:ascii="Times New Roman" w:hAnsi="Times New Roman" w:cs="Times New Roman"/>
          <w:b/>
          <w:bCs/>
          <w:color w:val="538135" w:themeColor="accent6" w:themeShade="BF"/>
          <w:sz w:val="24"/>
          <w:szCs w:val="24"/>
        </w:rPr>
        <w:t>N</w:t>
      </w:r>
      <w:r w:rsidRPr="00C720B3">
        <w:rPr>
          <w:rFonts w:ascii="Times New Roman" w:hAnsi="Times New Roman" w:cs="Times New Roman"/>
          <w:b/>
          <w:bCs/>
          <w:color w:val="538135" w:themeColor="accent6" w:themeShade="BF"/>
          <w:sz w:val="24"/>
          <w:szCs w:val="24"/>
        </w:rPr>
        <w:t>ewsletter</w:t>
      </w:r>
    </w:p>
    <w:p w14:paraId="6999A1C4" w14:textId="45DFBEA9" w:rsidR="009F76B5" w:rsidRDefault="009F76B5" w:rsidP="009F76B5">
      <w:pPr>
        <w:spacing w:after="0"/>
        <w:jc w:val="center"/>
        <w:rPr>
          <w:rFonts w:ascii="Algerian" w:hAnsi="Algerian"/>
          <w:sz w:val="24"/>
          <w:szCs w:val="24"/>
        </w:rPr>
      </w:pPr>
    </w:p>
    <w:p w14:paraId="62E09EAE" w14:textId="77777777" w:rsidR="00E82A05" w:rsidRDefault="00E82A05" w:rsidP="00C720B3">
      <w:pPr>
        <w:spacing w:after="0"/>
        <w:jc w:val="center"/>
        <w:rPr>
          <w:rFonts w:ascii="Arial" w:hAnsi="Arial" w:cs="Arial"/>
          <w:sz w:val="24"/>
          <w:szCs w:val="24"/>
        </w:rPr>
      </w:pPr>
    </w:p>
    <w:p w14:paraId="19AA9CA7" w14:textId="1CB2623B" w:rsidR="00E82A05" w:rsidRPr="003F5366" w:rsidRDefault="00E82A05" w:rsidP="00C720B3">
      <w:pPr>
        <w:spacing w:after="0"/>
        <w:jc w:val="center"/>
        <w:rPr>
          <w:rFonts w:ascii="Arial" w:hAnsi="Arial" w:cs="Arial"/>
          <w:sz w:val="24"/>
          <w:szCs w:val="24"/>
          <w:u w:val="single"/>
        </w:rPr>
      </w:pPr>
      <w:r w:rsidRPr="003F5366">
        <w:rPr>
          <w:rFonts w:ascii="Arial" w:hAnsi="Arial" w:cs="Arial"/>
          <w:sz w:val="24"/>
          <w:szCs w:val="24"/>
          <w:u w:val="single"/>
        </w:rPr>
        <w:t xml:space="preserve">Monroe’s very own Maternity Home! </w:t>
      </w:r>
    </w:p>
    <w:p w14:paraId="026F237D" w14:textId="7CB132C5" w:rsidR="00E82A05" w:rsidRDefault="00E82A05" w:rsidP="00C720B3">
      <w:pPr>
        <w:spacing w:after="0"/>
        <w:jc w:val="center"/>
        <w:rPr>
          <w:rFonts w:ascii="Arial" w:hAnsi="Arial" w:cs="Arial"/>
          <w:sz w:val="24"/>
          <w:szCs w:val="24"/>
        </w:rPr>
      </w:pPr>
    </w:p>
    <w:p w14:paraId="34F5B0E5" w14:textId="24114C3F" w:rsidR="00E82A05" w:rsidRDefault="00E82A05" w:rsidP="00C720B3">
      <w:pPr>
        <w:spacing w:after="0"/>
        <w:jc w:val="center"/>
        <w:rPr>
          <w:rFonts w:ascii="Arial" w:hAnsi="Arial" w:cs="Arial"/>
          <w:sz w:val="24"/>
          <w:szCs w:val="24"/>
        </w:rPr>
      </w:pPr>
      <w:r w:rsidRPr="003F5366">
        <w:rPr>
          <w:rFonts w:ascii="Arial" w:hAnsi="Arial" w:cs="Arial"/>
          <w:sz w:val="24"/>
          <w:szCs w:val="24"/>
          <w:u w:val="single"/>
        </w:rPr>
        <w:t>Mission Statement</w:t>
      </w:r>
      <w:r>
        <w:rPr>
          <w:rFonts w:ascii="Arial" w:hAnsi="Arial" w:cs="Arial"/>
          <w:sz w:val="24"/>
          <w:szCs w:val="24"/>
        </w:rPr>
        <w:t>:</w:t>
      </w:r>
    </w:p>
    <w:p w14:paraId="30D9DF90" w14:textId="074A491D" w:rsidR="00E82A05" w:rsidRDefault="00E82A05" w:rsidP="00C720B3">
      <w:pPr>
        <w:spacing w:after="0"/>
        <w:jc w:val="center"/>
        <w:rPr>
          <w:rFonts w:ascii="Arial" w:hAnsi="Arial" w:cs="Arial"/>
          <w:sz w:val="24"/>
          <w:szCs w:val="24"/>
        </w:rPr>
      </w:pPr>
      <w:r>
        <w:rPr>
          <w:rFonts w:ascii="Arial" w:hAnsi="Arial" w:cs="Arial"/>
          <w:sz w:val="24"/>
          <w:szCs w:val="24"/>
        </w:rPr>
        <w:t xml:space="preserve">Selah’s Center of Hope serves women and men who find themselves in an unexpected pregnancy situation by creating sustainability using Christ-centered holistic programs. Through these programs and our partnerships, our goal is to put a stop to generational poverty and to preserve life. </w:t>
      </w:r>
    </w:p>
    <w:p w14:paraId="273FE67D" w14:textId="77777777" w:rsidR="00E82A05" w:rsidRDefault="00E82A05" w:rsidP="00C720B3">
      <w:pPr>
        <w:spacing w:after="0"/>
        <w:jc w:val="center"/>
        <w:rPr>
          <w:rFonts w:ascii="Arial" w:hAnsi="Arial" w:cs="Arial"/>
          <w:sz w:val="24"/>
          <w:szCs w:val="24"/>
        </w:rPr>
      </w:pPr>
    </w:p>
    <w:p w14:paraId="1ACA110C" w14:textId="77777777" w:rsidR="00E82A05" w:rsidRDefault="00E82A05" w:rsidP="00C720B3">
      <w:pPr>
        <w:spacing w:after="0"/>
        <w:jc w:val="center"/>
        <w:rPr>
          <w:rFonts w:ascii="Arial" w:hAnsi="Arial" w:cs="Arial"/>
          <w:sz w:val="24"/>
          <w:szCs w:val="24"/>
        </w:rPr>
      </w:pPr>
      <w:r w:rsidRPr="003F5366">
        <w:rPr>
          <w:rFonts w:ascii="Arial" w:hAnsi="Arial" w:cs="Arial"/>
          <w:sz w:val="24"/>
          <w:szCs w:val="24"/>
          <w:u w:val="single"/>
        </w:rPr>
        <w:t>About Us</w:t>
      </w:r>
      <w:r>
        <w:rPr>
          <w:rFonts w:ascii="Arial" w:hAnsi="Arial" w:cs="Arial"/>
          <w:sz w:val="24"/>
          <w:szCs w:val="24"/>
        </w:rPr>
        <w:t>:</w:t>
      </w:r>
    </w:p>
    <w:p w14:paraId="235954AA" w14:textId="77777777" w:rsidR="00E82A05" w:rsidRDefault="00E82A05" w:rsidP="00C720B3">
      <w:pPr>
        <w:spacing w:after="0"/>
        <w:jc w:val="center"/>
        <w:rPr>
          <w:rFonts w:ascii="Arial" w:hAnsi="Arial" w:cs="Arial"/>
          <w:sz w:val="24"/>
          <w:szCs w:val="24"/>
        </w:rPr>
      </w:pPr>
      <w:r>
        <w:rPr>
          <w:rFonts w:ascii="Arial" w:hAnsi="Arial" w:cs="Arial"/>
          <w:sz w:val="24"/>
          <w:szCs w:val="24"/>
        </w:rPr>
        <w:t xml:space="preserve">Selah’s Center of Hope assists men and women in removing the obstacles they face so they can build a strong family. Selah’s Center offers life skills training, educational classes, and mentorship. Selah’s Center of Hope also offers a maternity home, called Hope House. Hope House offers a safe place for women to sort through their options and achieve their goals for a bright future. All services are free. </w:t>
      </w:r>
    </w:p>
    <w:p w14:paraId="30A7DABB" w14:textId="77777777" w:rsidR="00E82A05" w:rsidRDefault="00E82A05" w:rsidP="00C720B3">
      <w:pPr>
        <w:spacing w:after="0"/>
        <w:jc w:val="center"/>
        <w:rPr>
          <w:rFonts w:ascii="Arial" w:hAnsi="Arial" w:cs="Arial"/>
          <w:sz w:val="24"/>
          <w:szCs w:val="24"/>
        </w:rPr>
      </w:pPr>
    </w:p>
    <w:p w14:paraId="46A6D485" w14:textId="1140EAA2" w:rsidR="00E82A05" w:rsidRDefault="00E82A05" w:rsidP="00C720B3">
      <w:pPr>
        <w:spacing w:after="0"/>
        <w:jc w:val="center"/>
        <w:rPr>
          <w:rFonts w:ascii="Arial" w:hAnsi="Arial" w:cs="Arial"/>
          <w:sz w:val="24"/>
          <w:szCs w:val="24"/>
        </w:rPr>
      </w:pPr>
      <w:r>
        <w:rPr>
          <w:rFonts w:ascii="Arial" w:hAnsi="Arial" w:cs="Arial"/>
          <w:sz w:val="24"/>
          <w:szCs w:val="24"/>
        </w:rPr>
        <w:t xml:space="preserve">Selah’s Center and Hope House creates a safe, nurturing, and stable environment for our clients. The programs have been developed to help individuals and our community’s health, socially and physically. Improving the community’s well-being, by helping individuals and families reach their fullest potential is why Selah’s Center of Hope was created. </w:t>
      </w:r>
    </w:p>
    <w:p w14:paraId="15C7B9F9" w14:textId="4E83C4C1" w:rsidR="00E82A05" w:rsidRDefault="00E82A05" w:rsidP="00C720B3">
      <w:pPr>
        <w:spacing w:after="0"/>
        <w:jc w:val="center"/>
        <w:rPr>
          <w:rFonts w:ascii="Arial" w:hAnsi="Arial" w:cs="Arial"/>
          <w:sz w:val="24"/>
          <w:szCs w:val="24"/>
        </w:rPr>
      </w:pPr>
    </w:p>
    <w:p w14:paraId="11EAE892" w14:textId="1F8B8B0F" w:rsidR="00867F05" w:rsidRPr="00867F05" w:rsidRDefault="00867F05" w:rsidP="00867F05">
      <w:pPr>
        <w:spacing w:after="0"/>
        <w:jc w:val="center"/>
        <w:rPr>
          <w:rFonts w:ascii="Arial" w:hAnsi="Arial" w:cs="Arial"/>
          <w:color w:val="000000" w:themeColor="text1"/>
          <w:sz w:val="24"/>
          <w:szCs w:val="24"/>
        </w:rPr>
      </w:pPr>
      <w:r w:rsidRPr="00867F05">
        <w:rPr>
          <w:rFonts w:ascii="Arial" w:hAnsi="Arial" w:cs="Arial"/>
          <w:color w:val="000000" w:themeColor="text1"/>
          <w:sz w:val="24"/>
          <w:szCs w:val="24"/>
        </w:rPr>
        <w:t xml:space="preserve">Selah’s Center of Hope </w:t>
      </w:r>
      <w:r>
        <w:rPr>
          <w:rFonts w:ascii="Arial" w:hAnsi="Arial" w:cs="Arial"/>
          <w:color w:val="000000" w:themeColor="text1"/>
          <w:sz w:val="24"/>
          <w:szCs w:val="24"/>
        </w:rPr>
        <w:t>vi</w:t>
      </w:r>
      <w:r w:rsidRPr="00867F05">
        <w:rPr>
          <w:rFonts w:ascii="Arial" w:hAnsi="Arial" w:cs="Arial"/>
          <w:color w:val="000000" w:themeColor="text1"/>
          <w:sz w:val="24"/>
          <w:szCs w:val="24"/>
        </w:rPr>
        <w:t>sion</w:t>
      </w:r>
      <w:r>
        <w:rPr>
          <w:rFonts w:ascii="Arial" w:hAnsi="Arial" w:cs="Arial"/>
          <w:color w:val="000000" w:themeColor="text1"/>
          <w:sz w:val="24"/>
          <w:szCs w:val="24"/>
        </w:rPr>
        <w:t xml:space="preserve"> is t</w:t>
      </w:r>
      <w:r w:rsidRPr="00867F05">
        <w:rPr>
          <w:rFonts w:ascii="Arial" w:hAnsi="Arial" w:cs="Arial"/>
          <w:color w:val="000000" w:themeColor="text1"/>
          <w:sz w:val="24"/>
          <w:szCs w:val="24"/>
        </w:rPr>
        <w:t>o help mothers &amp; fathers with stable, safe, and nurturing living arrangements, education, and health so that they can pass on better social, environment and economical health to their children. On completion of the programs we will have given each client access to every opportunity they will need to become self-sufficient, successful families of Monroe County.</w:t>
      </w:r>
    </w:p>
    <w:p w14:paraId="3020021F" w14:textId="77777777" w:rsidR="00867F05" w:rsidRDefault="00867F05" w:rsidP="00C720B3">
      <w:pPr>
        <w:spacing w:after="0"/>
        <w:jc w:val="center"/>
        <w:rPr>
          <w:rFonts w:ascii="Arial" w:hAnsi="Arial" w:cs="Arial"/>
          <w:sz w:val="24"/>
          <w:szCs w:val="24"/>
        </w:rPr>
      </w:pPr>
    </w:p>
    <w:p w14:paraId="7E2A2F5F" w14:textId="77777777" w:rsidR="00E82A05" w:rsidRDefault="00E82A05" w:rsidP="00C720B3">
      <w:pPr>
        <w:spacing w:after="0"/>
        <w:jc w:val="center"/>
        <w:rPr>
          <w:rFonts w:ascii="Arial" w:hAnsi="Arial" w:cs="Arial"/>
          <w:sz w:val="24"/>
          <w:szCs w:val="24"/>
        </w:rPr>
      </w:pPr>
    </w:p>
    <w:p w14:paraId="1D719D72" w14:textId="77777777" w:rsidR="00E82A05" w:rsidRDefault="00E82A05" w:rsidP="00C720B3">
      <w:pPr>
        <w:spacing w:after="0"/>
        <w:jc w:val="center"/>
        <w:rPr>
          <w:rFonts w:ascii="Arial" w:hAnsi="Arial" w:cs="Arial"/>
          <w:sz w:val="24"/>
          <w:szCs w:val="24"/>
        </w:rPr>
      </w:pPr>
    </w:p>
    <w:p w14:paraId="06E71A4D" w14:textId="77777777" w:rsidR="00E82A05" w:rsidRDefault="00E82A05" w:rsidP="00C720B3">
      <w:pPr>
        <w:spacing w:after="0"/>
        <w:jc w:val="center"/>
        <w:rPr>
          <w:rFonts w:ascii="Arial" w:hAnsi="Arial" w:cs="Arial"/>
          <w:sz w:val="24"/>
          <w:szCs w:val="24"/>
        </w:rPr>
      </w:pPr>
    </w:p>
    <w:p w14:paraId="7A5ACF0F" w14:textId="77777777" w:rsidR="00E82A05" w:rsidRDefault="00E82A05" w:rsidP="00C720B3">
      <w:pPr>
        <w:spacing w:after="0"/>
        <w:jc w:val="center"/>
        <w:rPr>
          <w:rFonts w:ascii="Arial" w:hAnsi="Arial" w:cs="Arial"/>
          <w:sz w:val="24"/>
          <w:szCs w:val="24"/>
        </w:rPr>
      </w:pPr>
    </w:p>
    <w:p w14:paraId="40E6F9E1" w14:textId="77777777" w:rsidR="00E82A05" w:rsidRDefault="00E82A05" w:rsidP="00C720B3">
      <w:pPr>
        <w:spacing w:after="0"/>
        <w:jc w:val="center"/>
        <w:rPr>
          <w:rFonts w:ascii="Arial" w:hAnsi="Arial" w:cs="Arial"/>
          <w:sz w:val="24"/>
          <w:szCs w:val="24"/>
        </w:rPr>
      </w:pPr>
    </w:p>
    <w:p w14:paraId="1776233E" w14:textId="263602CC" w:rsidR="00C720B3" w:rsidRDefault="00CD3E7E" w:rsidP="00C720B3">
      <w:pPr>
        <w:spacing w:after="0"/>
        <w:jc w:val="center"/>
        <w:rPr>
          <w:rFonts w:ascii="Arial" w:hAnsi="Arial" w:cs="Arial"/>
          <w:sz w:val="24"/>
          <w:szCs w:val="24"/>
        </w:rPr>
      </w:pPr>
      <w:r>
        <w:rPr>
          <w:rFonts w:ascii="Arial" w:hAnsi="Arial" w:cs="Arial"/>
          <w:sz w:val="24"/>
          <w:szCs w:val="24"/>
        </w:rPr>
        <w:lastRenderedPageBreak/>
        <w:t xml:space="preserve">Please help us in </w:t>
      </w:r>
      <w:r w:rsidR="00DD484A">
        <w:rPr>
          <w:rFonts w:ascii="Arial" w:hAnsi="Arial" w:cs="Arial"/>
          <w:sz w:val="24"/>
          <w:szCs w:val="24"/>
        </w:rPr>
        <w:t>c</w:t>
      </w:r>
      <w:r>
        <w:rPr>
          <w:rFonts w:ascii="Arial" w:hAnsi="Arial" w:cs="Arial"/>
          <w:sz w:val="24"/>
          <w:szCs w:val="24"/>
        </w:rPr>
        <w:t>elebrating the delivery of our newest resident at the</w:t>
      </w:r>
    </w:p>
    <w:p w14:paraId="050C20A8" w14:textId="77777777" w:rsidR="003F5366" w:rsidRDefault="00CD3E7E" w:rsidP="00CD3E7E">
      <w:pPr>
        <w:spacing w:after="0"/>
        <w:jc w:val="center"/>
        <w:rPr>
          <w:rFonts w:ascii="Arial" w:hAnsi="Arial" w:cs="Arial"/>
          <w:sz w:val="24"/>
          <w:szCs w:val="24"/>
        </w:rPr>
      </w:pPr>
      <w:r>
        <w:rPr>
          <w:rFonts w:ascii="Arial" w:hAnsi="Arial" w:cs="Arial"/>
          <w:sz w:val="24"/>
          <w:szCs w:val="24"/>
        </w:rPr>
        <w:t>Hope House</w:t>
      </w:r>
      <w:r w:rsidR="00DD484A">
        <w:rPr>
          <w:rFonts w:ascii="Arial" w:hAnsi="Arial" w:cs="Arial"/>
          <w:sz w:val="24"/>
          <w:szCs w:val="24"/>
        </w:rPr>
        <w:t xml:space="preserve">! </w:t>
      </w:r>
    </w:p>
    <w:p w14:paraId="5EF10D84" w14:textId="336356BF" w:rsidR="00CD3E7E" w:rsidRPr="00185609" w:rsidRDefault="00CD3E7E" w:rsidP="00CD3E7E">
      <w:pPr>
        <w:spacing w:after="0"/>
        <w:jc w:val="center"/>
        <w:rPr>
          <w:rFonts w:ascii="Arial" w:hAnsi="Arial" w:cs="Arial"/>
          <w:sz w:val="28"/>
          <w:szCs w:val="28"/>
        </w:rPr>
      </w:pPr>
      <w:r w:rsidRPr="00185609">
        <w:rPr>
          <w:rFonts w:ascii="Arial" w:hAnsi="Arial" w:cs="Arial"/>
          <w:sz w:val="28"/>
          <w:szCs w:val="28"/>
        </w:rPr>
        <w:t>Introducing</w:t>
      </w:r>
      <w:r w:rsidR="00185609" w:rsidRPr="00185609">
        <w:rPr>
          <w:rFonts w:ascii="Arial" w:hAnsi="Arial" w:cs="Arial"/>
          <w:sz w:val="28"/>
          <w:szCs w:val="28"/>
        </w:rPr>
        <w:t>:</w:t>
      </w:r>
      <w:r w:rsidRPr="00185609">
        <w:rPr>
          <w:rFonts w:ascii="Arial" w:hAnsi="Arial" w:cs="Arial"/>
          <w:sz w:val="28"/>
          <w:szCs w:val="28"/>
        </w:rPr>
        <w:t xml:space="preserve"> Gr</w:t>
      </w:r>
      <w:r w:rsidR="008711E6" w:rsidRPr="00185609">
        <w:rPr>
          <w:rFonts w:ascii="Arial" w:hAnsi="Arial" w:cs="Arial"/>
          <w:sz w:val="28"/>
          <w:szCs w:val="28"/>
        </w:rPr>
        <w:t>e</w:t>
      </w:r>
      <w:r w:rsidRPr="00185609">
        <w:rPr>
          <w:rFonts w:ascii="Arial" w:hAnsi="Arial" w:cs="Arial"/>
          <w:sz w:val="28"/>
          <w:szCs w:val="28"/>
        </w:rPr>
        <w:t xml:space="preserve">yson </w:t>
      </w:r>
    </w:p>
    <w:p w14:paraId="484E7AB6" w14:textId="05C68435" w:rsidR="00CD3E7E" w:rsidRDefault="00CD3E7E" w:rsidP="00CD3E7E">
      <w:pPr>
        <w:spacing w:after="0"/>
        <w:jc w:val="center"/>
        <w:rPr>
          <w:rFonts w:ascii="Arial" w:hAnsi="Arial" w:cs="Arial"/>
          <w:sz w:val="24"/>
          <w:szCs w:val="24"/>
        </w:rPr>
      </w:pPr>
    </w:p>
    <w:p w14:paraId="2BCA8639" w14:textId="7B2C519B" w:rsidR="00CD3E7E" w:rsidRDefault="003517D6" w:rsidP="00CD3E7E">
      <w:pPr>
        <w:spacing w:after="0"/>
        <w:jc w:val="center"/>
        <w:rPr>
          <w:rFonts w:ascii="Arial" w:hAnsi="Arial" w:cs="Arial"/>
          <w:sz w:val="24"/>
          <w:szCs w:val="24"/>
        </w:rPr>
      </w:pPr>
      <w:r>
        <w:rPr>
          <w:noProof/>
        </w:rPr>
        <w:drawing>
          <wp:inline distT="0" distB="0" distL="0" distR="0" wp14:anchorId="7FA64DA9" wp14:editId="219B405B">
            <wp:extent cx="2733675" cy="1744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6009" cy="1758747"/>
                    </a:xfrm>
                    <a:prstGeom prst="rect">
                      <a:avLst/>
                    </a:prstGeom>
                    <a:noFill/>
                    <a:ln>
                      <a:noFill/>
                    </a:ln>
                  </pic:spPr>
                </pic:pic>
              </a:graphicData>
            </a:graphic>
          </wp:inline>
        </w:drawing>
      </w:r>
    </w:p>
    <w:p w14:paraId="7F3D5BB3" w14:textId="6A79041F" w:rsidR="00CD3E7E" w:rsidRDefault="00185609" w:rsidP="00CD3E7E">
      <w:pPr>
        <w:spacing w:after="0"/>
        <w:jc w:val="center"/>
        <w:rPr>
          <w:rFonts w:ascii="Arial" w:hAnsi="Arial" w:cs="Arial"/>
          <w:sz w:val="24"/>
          <w:szCs w:val="24"/>
        </w:rPr>
      </w:pPr>
      <w:r w:rsidRPr="00185609">
        <w:rPr>
          <w:rFonts w:ascii="Arial" w:hAnsi="Arial" w:cs="Arial"/>
          <w:sz w:val="24"/>
          <w:szCs w:val="24"/>
        </w:rPr>
        <w:t>June 2020</w:t>
      </w:r>
    </w:p>
    <w:p w14:paraId="3FA01438" w14:textId="77777777" w:rsidR="00185609" w:rsidRDefault="00185609" w:rsidP="00CD3E7E">
      <w:pPr>
        <w:spacing w:after="0"/>
        <w:jc w:val="center"/>
        <w:rPr>
          <w:rFonts w:ascii="Arial" w:hAnsi="Arial" w:cs="Arial"/>
          <w:sz w:val="24"/>
          <w:szCs w:val="24"/>
        </w:rPr>
      </w:pPr>
    </w:p>
    <w:p w14:paraId="2A63B2CB" w14:textId="0C5325C9" w:rsidR="004469AD" w:rsidRDefault="004469AD" w:rsidP="004469AD">
      <w:pPr>
        <w:spacing w:after="0"/>
        <w:rPr>
          <w:rFonts w:ascii="Arial" w:hAnsi="Arial" w:cs="Arial"/>
          <w:sz w:val="24"/>
          <w:szCs w:val="24"/>
        </w:rPr>
      </w:pPr>
      <w:r>
        <w:rPr>
          <w:rFonts w:ascii="Arial" w:hAnsi="Arial" w:cs="Arial"/>
          <w:sz w:val="24"/>
          <w:szCs w:val="24"/>
        </w:rPr>
        <w:t>We are so blessed to be a part of this new life. Gr</w:t>
      </w:r>
      <w:r w:rsidR="008711E6">
        <w:rPr>
          <w:rFonts w:ascii="Arial" w:hAnsi="Arial" w:cs="Arial"/>
          <w:sz w:val="24"/>
          <w:szCs w:val="24"/>
        </w:rPr>
        <w:t>e</w:t>
      </w:r>
      <w:r>
        <w:rPr>
          <w:rFonts w:ascii="Arial" w:hAnsi="Arial" w:cs="Arial"/>
          <w:sz w:val="24"/>
          <w:szCs w:val="24"/>
        </w:rPr>
        <w:t>yson lights up our days and he reminds us as to why this mission is so important.</w:t>
      </w:r>
    </w:p>
    <w:p w14:paraId="3AEBC1A9" w14:textId="4784E4B6" w:rsidR="00F66BB3" w:rsidRDefault="00872E21" w:rsidP="004469AD">
      <w:pPr>
        <w:spacing w:after="0"/>
        <w:rPr>
          <w:rFonts w:ascii="Arial" w:hAnsi="Arial" w:cs="Arial"/>
          <w:sz w:val="24"/>
          <w:szCs w:val="24"/>
        </w:rPr>
      </w:pPr>
      <w:r>
        <w:rPr>
          <w:rFonts w:ascii="Arial" w:hAnsi="Arial" w:cs="Arial"/>
          <w:sz w:val="24"/>
          <w:szCs w:val="24"/>
        </w:rPr>
        <w:t>____________________________________________________________________</w:t>
      </w:r>
    </w:p>
    <w:p w14:paraId="3D6ABF32" w14:textId="77777777" w:rsidR="006C33B6" w:rsidRDefault="006C33B6" w:rsidP="004469AD">
      <w:pPr>
        <w:spacing w:after="0"/>
        <w:rPr>
          <w:rFonts w:ascii="Arial" w:hAnsi="Arial" w:cs="Arial"/>
          <w:color w:val="538135" w:themeColor="accent6" w:themeShade="BF"/>
          <w:sz w:val="24"/>
          <w:szCs w:val="24"/>
        </w:rPr>
      </w:pPr>
    </w:p>
    <w:p w14:paraId="223886EC" w14:textId="20B43BE7" w:rsidR="00F66BB3" w:rsidRPr="00FE1A93" w:rsidRDefault="00F66BB3" w:rsidP="004469AD">
      <w:pPr>
        <w:spacing w:after="0"/>
        <w:rPr>
          <w:rFonts w:ascii="Arial" w:hAnsi="Arial" w:cs="Arial"/>
          <w:color w:val="538135" w:themeColor="accent6" w:themeShade="BF"/>
          <w:sz w:val="24"/>
          <w:szCs w:val="24"/>
        </w:rPr>
      </w:pPr>
      <w:r w:rsidRPr="00FE1A93">
        <w:rPr>
          <w:rFonts w:ascii="Arial" w:hAnsi="Arial" w:cs="Arial"/>
          <w:color w:val="538135" w:themeColor="accent6" w:themeShade="BF"/>
          <w:sz w:val="24"/>
          <w:szCs w:val="24"/>
        </w:rPr>
        <w:t xml:space="preserve">We would like to welcome </w:t>
      </w:r>
      <w:r w:rsidRPr="00FE1A93">
        <w:rPr>
          <w:rFonts w:ascii="Arial" w:hAnsi="Arial" w:cs="Arial"/>
          <w:b/>
          <w:bCs/>
          <w:color w:val="538135" w:themeColor="accent6" w:themeShade="BF"/>
          <w:sz w:val="24"/>
          <w:szCs w:val="24"/>
        </w:rPr>
        <w:t xml:space="preserve">Pastor Richard </w:t>
      </w:r>
      <w:proofErr w:type="spellStart"/>
      <w:r w:rsidRPr="00FE1A93">
        <w:rPr>
          <w:rFonts w:ascii="Arial" w:hAnsi="Arial" w:cs="Arial"/>
          <w:b/>
          <w:bCs/>
          <w:color w:val="538135" w:themeColor="accent6" w:themeShade="BF"/>
          <w:sz w:val="24"/>
          <w:szCs w:val="24"/>
        </w:rPr>
        <w:t>Deitering</w:t>
      </w:r>
      <w:proofErr w:type="spellEnd"/>
      <w:r w:rsidRPr="00FE1A93">
        <w:rPr>
          <w:rFonts w:ascii="Arial" w:hAnsi="Arial" w:cs="Arial"/>
          <w:color w:val="538135" w:themeColor="accent6" w:themeShade="BF"/>
          <w:sz w:val="24"/>
          <w:szCs w:val="24"/>
        </w:rPr>
        <w:t xml:space="preserve"> to our staff. Pastor </w:t>
      </w:r>
      <w:proofErr w:type="spellStart"/>
      <w:r w:rsidRPr="00FE1A93">
        <w:rPr>
          <w:rFonts w:ascii="Arial" w:hAnsi="Arial" w:cs="Arial"/>
          <w:color w:val="538135" w:themeColor="accent6" w:themeShade="BF"/>
          <w:sz w:val="24"/>
          <w:szCs w:val="24"/>
        </w:rPr>
        <w:t>Deitering</w:t>
      </w:r>
      <w:proofErr w:type="spellEnd"/>
      <w:r w:rsidRPr="00FE1A93">
        <w:rPr>
          <w:rFonts w:ascii="Arial" w:hAnsi="Arial" w:cs="Arial"/>
          <w:color w:val="538135" w:themeColor="accent6" w:themeShade="BF"/>
          <w:sz w:val="24"/>
          <w:szCs w:val="24"/>
        </w:rPr>
        <w:t xml:space="preserve"> will mentor and counsel our male clients. Helping men to understand their rights during</w:t>
      </w:r>
      <w:r w:rsidR="004212F3" w:rsidRPr="00FE1A93">
        <w:rPr>
          <w:rFonts w:ascii="Arial" w:hAnsi="Arial" w:cs="Arial"/>
          <w:color w:val="538135" w:themeColor="accent6" w:themeShade="BF"/>
          <w:sz w:val="24"/>
          <w:szCs w:val="24"/>
        </w:rPr>
        <w:t xml:space="preserve"> the</w:t>
      </w:r>
      <w:r w:rsidRPr="00FE1A93">
        <w:rPr>
          <w:rFonts w:ascii="Arial" w:hAnsi="Arial" w:cs="Arial"/>
          <w:color w:val="538135" w:themeColor="accent6" w:themeShade="BF"/>
          <w:sz w:val="24"/>
          <w:szCs w:val="24"/>
        </w:rPr>
        <w:t xml:space="preserve"> </w:t>
      </w:r>
      <w:r w:rsidR="004212F3" w:rsidRPr="00FE1A93">
        <w:rPr>
          <w:rFonts w:ascii="Arial" w:hAnsi="Arial" w:cs="Arial"/>
          <w:color w:val="538135" w:themeColor="accent6" w:themeShade="BF"/>
          <w:sz w:val="24"/>
          <w:szCs w:val="24"/>
        </w:rPr>
        <w:t>pregnancy</w:t>
      </w:r>
      <w:r w:rsidRPr="00FE1A93">
        <w:rPr>
          <w:rFonts w:ascii="Arial" w:hAnsi="Arial" w:cs="Arial"/>
          <w:color w:val="538135" w:themeColor="accent6" w:themeShade="BF"/>
          <w:sz w:val="24"/>
          <w:szCs w:val="24"/>
        </w:rPr>
        <w:t xml:space="preserve"> &amp;</w:t>
      </w:r>
      <w:r w:rsidR="004212F3" w:rsidRPr="00FE1A93">
        <w:rPr>
          <w:rFonts w:ascii="Arial" w:hAnsi="Arial" w:cs="Arial"/>
          <w:color w:val="538135" w:themeColor="accent6" w:themeShade="BF"/>
          <w:sz w:val="24"/>
          <w:szCs w:val="24"/>
        </w:rPr>
        <w:t xml:space="preserve"> their</w:t>
      </w:r>
      <w:r w:rsidRPr="00FE1A93">
        <w:rPr>
          <w:rFonts w:ascii="Arial" w:hAnsi="Arial" w:cs="Arial"/>
          <w:color w:val="538135" w:themeColor="accent6" w:themeShade="BF"/>
          <w:sz w:val="24"/>
          <w:szCs w:val="24"/>
        </w:rPr>
        <w:t xml:space="preserve"> duty in building healthy relationships with their children</w:t>
      </w:r>
      <w:r w:rsidR="004212F3" w:rsidRPr="00FE1A93">
        <w:rPr>
          <w:rFonts w:ascii="Arial" w:hAnsi="Arial" w:cs="Arial"/>
          <w:color w:val="538135" w:themeColor="accent6" w:themeShade="BF"/>
          <w:sz w:val="24"/>
          <w:szCs w:val="24"/>
        </w:rPr>
        <w:t>.</w:t>
      </w:r>
    </w:p>
    <w:p w14:paraId="368AD3FF" w14:textId="06F3AB1E" w:rsidR="004212F3" w:rsidRPr="00FE1A93" w:rsidRDefault="004212F3" w:rsidP="004469AD">
      <w:pPr>
        <w:spacing w:after="0"/>
        <w:rPr>
          <w:rFonts w:ascii="Arial" w:hAnsi="Arial" w:cs="Arial"/>
          <w:color w:val="538135" w:themeColor="accent6" w:themeShade="BF"/>
          <w:sz w:val="24"/>
          <w:szCs w:val="24"/>
        </w:rPr>
      </w:pPr>
    </w:p>
    <w:p w14:paraId="3B43522C" w14:textId="77777777" w:rsidR="006C33B6" w:rsidRDefault="004212F3" w:rsidP="004469AD">
      <w:pPr>
        <w:spacing w:after="0"/>
        <w:rPr>
          <w:rFonts w:ascii="Arial" w:hAnsi="Arial" w:cs="Arial"/>
          <w:color w:val="538135" w:themeColor="accent6" w:themeShade="BF"/>
          <w:sz w:val="24"/>
          <w:szCs w:val="24"/>
        </w:rPr>
      </w:pPr>
      <w:r w:rsidRPr="00FE1A93">
        <w:rPr>
          <w:rFonts w:ascii="Arial" w:hAnsi="Arial" w:cs="Arial"/>
          <w:color w:val="538135" w:themeColor="accent6" w:themeShade="BF"/>
          <w:sz w:val="24"/>
          <w:szCs w:val="24"/>
        </w:rPr>
        <w:t xml:space="preserve">We have also partnered with the </w:t>
      </w:r>
      <w:r w:rsidRPr="00FE1A93">
        <w:rPr>
          <w:rFonts w:ascii="Arial" w:hAnsi="Arial" w:cs="Arial"/>
          <w:b/>
          <w:bCs/>
          <w:color w:val="538135" w:themeColor="accent6" w:themeShade="BF"/>
          <w:sz w:val="24"/>
          <w:szCs w:val="24"/>
        </w:rPr>
        <w:t>Pregnancy Center of Greater Toledo/The Haven</w:t>
      </w:r>
      <w:r w:rsidRPr="00FE1A93">
        <w:rPr>
          <w:rFonts w:ascii="Arial" w:hAnsi="Arial" w:cs="Arial"/>
          <w:color w:val="538135" w:themeColor="accent6" w:themeShade="BF"/>
          <w:sz w:val="24"/>
          <w:szCs w:val="24"/>
        </w:rPr>
        <w:t xml:space="preserve"> to offer post abortion grief counseling to women and men!</w:t>
      </w:r>
    </w:p>
    <w:p w14:paraId="7B4F1416" w14:textId="47BD1109" w:rsidR="008711E6" w:rsidRDefault="008711E6" w:rsidP="004469AD">
      <w:pPr>
        <w:spacing w:after="0"/>
        <w:rPr>
          <w:rFonts w:ascii="Arial" w:hAnsi="Arial" w:cs="Arial"/>
          <w:sz w:val="24"/>
          <w:szCs w:val="24"/>
        </w:rPr>
      </w:pPr>
      <w:r>
        <w:rPr>
          <w:rFonts w:ascii="Arial" w:hAnsi="Arial" w:cs="Arial"/>
          <w:sz w:val="24"/>
          <w:szCs w:val="24"/>
        </w:rPr>
        <w:t>___________________________________________________________________</w:t>
      </w:r>
    </w:p>
    <w:p w14:paraId="5070C31A" w14:textId="77777777" w:rsidR="00F62B11" w:rsidRDefault="00F62B11" w:rsidP="004469AD">
      <w:pPr>
        <w:spacing w:after="0"/>
        <w:rPr>
          <w:rFonts w:ascii="Arial" w:hAnsi="Arial" w:cs="Arial"/>
          <w:sz w:val="24"/>
          <w:szCs w:val="24"/>
        </w:rPr>
      </w:pPr>
    </w:p>
    <w:p w14:paraId="5CED7F69" w14:textId="18675D3E" w:rsidR="00FF0717" w:rsidRDefault="00872E21" w:rsidP="004469AD">
      <w:pPr>
        <w:spacing w:after="0"/>
        <w:rPr>
          <w:rFonts w:ascii="Arial" w:hAnsi="Arial" w:cs="Arial"/>
          <w:sz w:val="24"/>
          <w:szCs w:val="24"/>
        </w:rPr>
      </w:pPr>
      <w:r>
        <w:rPr>
          <w:rFonts w:ascii="Arial" w:hAnsi="Arial" w:cs="Arial"/>
          <w:sz w:val="24"/>
          <w:szCs w:val="24"/>
        </w:rPr>
        <w:t>To continue this vital mission</w:t>
      </w:r>
      <w:r w:rsidR="008E01B3">
        <w:rPr>
          <w:rFonts w:ascii="Arial" w:hAnsi="Arial" w:cs="Arial"/>
          <w:sz w:val="24"/>
          <w:szCs w:val="24"/>
        </w:rPr>
        <w:t xml:space="preserve"> of </w:t>
      </w:r>
      <w:r>
        <w:rPr>
          <w:rFonts w:ascii="Arial" w:hAnsi="Arial" w:cs="Arial"/>
          <w:sz w:val="24"/>
          <w:szCs w:val="24"/>
        </w:rPr>
        <w:t>offer</w:t>
      </w:r>
      <w:r w:rsidR="008E01B3">
        <w:rPr>
          <w:rFonts w:ascii="Arial" w:hAnsi="Arial" w:cs="Arial"/>
          <w:sz w:val="24"/>
          <w:szCs w:val="24"/>
        </w:rPr>
        <w:t xml:space="preserve">ing </w:t>
      </w:r>
      <w:r w:rsidR="00FF0717">
        <w:rPr>
          <w:rFonts w:ascii="Arial" w:hAnsi="Arial" w:cs="Arial"/>
          <w:sz w:val="24"/>
          <w:szCs w:val="24"/>
        </w:rPr>
        <w:t>housing and education</w:t>
      </w:r>
      <w:r w:rsidR="008E01B3">
        <w:rPr>
          <w:rFonts w:ascii="Arial" w:hAnsi="Arial" w:cs="Arial"/>
          <w:sz w:val="24"/>
          <w:szCs w:val="24"/>
        </w:rPr>
        <w:t>al courses, helping to</w:t>
      </w:r>
      <w:r w:rsidR="00FF0717">
        <w:rPr>
          <w:rFonts w:ascii="Arial" w:hAnsi="Arial" w:cs="Arial"/>
          <w:sz w:val="24"/>
          <w:szCs w:val="24"/>
        </w:rPr>
        <w:t xml:space="preserve"> end the cycle of poverty</w:t>
      </w:r>
      <w:r w:rsidR="008E01B3">
        <w:rPr>
          <w:rFonts w:ascii="Arial" w:hAnsi="Arial" w:cs="Arial"/>
          <w:sz w:val="24"/>
          <w:szCs w:val="24"/>
        </w:rPr>
        <w:t xml:space="preserve">, </w:t>
      </w:r>
      <w:r w:rsidR="008E01B3" w:rsidRPr="003F5366">
        <w:rPr>
          <w:rFonts w:ascii="Arial" w:hAnsi="Arial" w:cs="Arial"/>
          <w:sz w:val="24"/>
          <w:szCs w:val="24"/>
          <w:u w:val="single"/>
        </w:rPr>
        <w:t>we need the support of our community</w:t>
      </w:r>
      <w:r w:rsidR="008E01B3">
        <w:rPr>
          <w:rFonts w:ascii="Arial" w:hAnsi="Arial" w:cs="Arial"/>
          <w:sz w:val="24"/>
          <w:szCs w:val="24"/>
        </w:rPr>
        <w:t xml:space="preserve">. </w:t>
      </w:r>
    </w:p>
    <w:p w14:paraId="626FCD8B" w14:textId="77777777" w:rsidR="008E01B3" w:rsidRDefault="008E01B3" w:rsidP="00FF0717">
      <w:pPr>
        <w:spacing w:after="0"/>
        <w:jc w:val="center"/>
        <w:rPr>
          <w:rFonts w:ascii="Arial" w:hAnsi="Arial" w:cs="Arial"/>
          <w:sz w:val="24"/>
          <w:szCs w:val="24"/>
          <w:u w:val="single"/>
        </w:rPr>
      </w:pPr>
    </w:p>
    <w:p w14:paraId="750170E2" w14:textId="330F0641" w:rsidR="008711E6" w:rsidRPr="008E01B3" w:rsidRDefault="008711E6" w:rsidP="00FF0717">
      <w:pPr>
        <w:spacing w:after="0"/>
        <w:jc w:val="center"/>
        <w:rPr>
          <w:rFonts w:ascii="Arial" w:hAnsi="Arial" w:cs="Arial"/>
          <w:b/>
          <w:bCs/>
          <w:sz w:val="24"/>
          <w:szCs w:val="24"/>
        </w:rPr>
      </w:pPr>
      <w:r w:rsidRPr="008E01B3">
        <w:rPr>
          <w:rFonts w:ascii="Arial" w:hAnsi="Arial" w:cs="Arial"/>
          <w:b/>
          <w:bCs/>
          <w:sz w:val="24"/>
          <w:szCs w:val="24"/>
          <w:u w:val="single"/>
        </w:rPr>
        <w:t>Special Thanks to:</w:t>
      </w:r>
    </w:p>
    <w:p w14:paraId="2254AD51" w14:textId="0B7A9D0E" w:rsidR="008711E6" w:rsidRDefault="008711E6" w:rsidP="00FF0717">
      <w:pPr>
        <w:spacing w:after="0"/>
        <w:jc w:val="center"/>
        <w:rPr>
          <w:rFonts w:ascii="Arial" w:hAnsi="Arial" w:cs="Arial"/>
          <w:sz w:val="24"/>
          <w:szCs w:val="24"/>
        </w:rPr>
      </w:pPr>
      <w:r>
        <w:rPr>
          <w:rFonts w:ascii="Arial" w:hAnsi="Arial" w:cs="Arial"/>
          <w:sz w:val="24"/>
          <w:szCs w:val="24"/>
        </w:rPr>
        <w:t xml:space="preserve">Gary </w:t>
      </w:r>
      <w:proofErr w:type="spellStart"/>
      <w:r>
        <w:rPr>
          <w:rFonts w:ascii="Arial" w:hAnsi="Arial" w:cs="Arial"/>
          <w:sz w:val="24"/>
          <w:szCs w:val="24"/>
        </w:rPr>
        <w:t>Vaj</w:t>
      </w:r>
      <w:r w:rsidR="00F27789">
        <w:rPr>
          <w:rFonts w:ascii="Arial" w:hAnsi="Arial" w:cs="Arial"/>
          <w:sz w:val="24"/>
          <w:szCs w:val="24"/>
        </w:rPr>
        <w:t>c</w:t>
      </w:r>
      <w:r>
        <w:rPr>
          <w:rFonts w:ascii="Arial" w:hAnsi="Arial" w:cs="Arial"/>
          <w:sz w:val="24"/>
          <w:szCs w:val="24"/>
        </w:rPr>
        <w:t>ner</w:t>
      </w:r>
      <w:proofErr w:type="spellEnd"/>
    </w:p>
    <w:p w14:paraId="4380CE07" w14:textId="77777777" w:rsidR="008711E6" w:rsidRDefault="008711E6" w:rsidP="00FF0717">
      <w:pPr>
        <w:spacing w:after="0"/>
        <w:jc w:val="center"/>
        <w:rPr>
          <w:rFonts w:ascii="Arial" w:hAnsi="Arial" w:cs="Arial"/>
          <w:sz w:val="24"/>
          <w:szCs w:val="24"/>
        </w:rPr>
      </w:pPr>
      <w:r>
        <w:rPr>
          <w:rFonts w:ascii="Arial" w:hAnsi="Arial" w:cs="Arial"/>
          <w:sz w:val="24"/>
          <w:szCs w:val="24"/>
        </w:rPr>
        <w:t xml:space="preserve">Dona </w:t>
      </w:r>
      <w:proofErr w:type="spellStart"/>
      <w:r>
        <w:rPr>
          <w:rFonts w:ascii="Arial" w:hAnsi="Arial" w:cs="Arial"/>
          <w:sz w:val="24"/>
          <w:szCs w:val="24"/>
        </w:rPr>
        <w:t>Latendresse</w:t>
      </w:r>
      <w:proofErr w:type="spellEnd"/>
    </w:p>
    <w:p w14:paraId="509734FE" w14:textId="7D07A373" w:rsidR="008711E6" w:rsidRDefault="008711E6" w:rsidP="00FF0717">
      <w:pPr>
        <w:spacing w:after="0"/>
        <w:jc w:val="center"/>
        <w:rPr>
          <w:rFonts w:ascii="Arial" w:hAnsi="Arial" w:cs="Arial"/>
          <w:sz w:val="24"/>
          <w:szCs w:val="24"/>
        </w:rPr>
      </w:pPr>
      <w:r>
        <w:rPr>
          <w:rFonts w:ascii="Arial" w:hAnsi="Arial" w:cs="Arial"/>
          <w:sz w:val="24"/>
          <w:szCs w:val="24"/>
        </w:rPr>
        <w:t xml:space="preserve">Representative Joe </w:t>
      </w:r>
      <w:r w:rsidR="00BA5D88">
        <w:rPr>
          <w:rFonts w:ascii="Arial" w:hAnsi="Arial" w:cs="Arial"/>
          <w:sz w:val="24"/>
          <w:szCs w:val="24"/>
        </w:rPr>
        <w:t xml:space="preserve">&amp; Peg </w:t>
      </w:r>
      <w:proofErr w:type="spellStart"/>
      <w:r>
        <w:rPr>
          <w:rFonts w:ascii="Arial" w:hAnsi="Arial" w:cs="Arial"/>
          <w:sz w:val="24"/>
          <w:szCs w:val="24"/>
        </w:rPr>
        <w:t>Bellino</w:t>
      </w:r>
      <w:proofErr w:type="spellEnd"/>
    </w:p>
    <w:p w14:paraId="291668DE" w14:textId="2EC0C0CC" w:rsidR="00BA5D88" w:rsidRDefault="00BA5D88" w:rsidP="00FF0717">
      <w:pPr>
        <w:spacing w:after="0"/>
        <w:jc w:val="center"/>
        <w:rPr>
          <w:rFonts w:ascii="Arial" w:hAnsi="Arial" w:cs="Arial"/>
          <w:sz w:val="24"/>
          <w:szCs w:val="24"/>
        </w:rPr>
      </w:pPr>
      <w:r>
        <w:rPr>
          <w:rFonts w:ascii="Arial" w:hAnsi="Arial" w:cs="Arial"/>
          <w:sz w:val="24"/>
          <w:szCs w:val="24"/>
        </w:rPr>
        <w:t xml:space="preserve">Mary </w:t>
      </w:r>
      <w:proofErr w:type="spellStart"/>
      <w:r>
        <w:rPr>
          <w:rFonts w:ascii="Arial" w:hAnsi="Arial" w:cs="Arial"/>
          <w:sz w:val="24"/>
          <w:szCs w:val="24"/>
        </w:rPr>
        <w:t>Harras</w:t>
      </w:r>
      <w:proofErr w:type="spellEnd"/>
    </w:p>
    <w:p w14:paraId="2A183A1F" w14:textId="4227BF1F" w:rsidR="008711E6" w:rsidRDefault="008711E6" w:rsidP="00FF0717">
      <w:pPr>
        <w:spacing w:after="0"/>
        <w:jc w:val="center"/>
        <w:rPr>
          <w:rFonts w:ascii="Arial" w:hAnsi="Arial" w:cs="Arial"/>
          <w:sz w:val="24"/>
          <w:szCs w:val="24"/>
        </w:rPr>
      </w:pPr>
      <w:r>
        <w:rPr>
          <w:rFonts w:ascii="Arial" w:hAnsi="Arial" w:cs="Arial"/>
          <w:sz w:val="24"/>
          <w:szCs w:val="24"/>
        </w:rPr>
        <w:t xml:space="preserve">Keith </w:t>
      </w:r>
      <w:proofErr w:type="spellStart"/>
      <w:r>
        <w:rPr>
          <w:rFonts w:ascii="Arial" w:hAnsi="Arial" w:cs="Arial"/>
          <w:sz w:val="24"/>
          <w:szCs w:val="24"/>
        </w:rPr>
        <w:t>Masserant</w:t>
      </w:r>
      <w:proofErr w:type="spellEnd"/>
    </w:p>
    <w:p w14:paraId="5FB099E5" w14:textId="777E0226" w:rsidR="004469AD" w:rsidRDefault="008711E6" w:rsidP="00BA5D88">
      <w:pPr>
        <w:spacing w:after="0"/>
        <w:jc w:val="center"/>
        <w:rPr>
          <w:rFonts w:ascii="Arial" w:hAnsi="Arial" w:cs="Arial"/>
          <w:sz w:val="24"/>
          <w:szCs w:val="24"/>
        </w:rPr>
      </w:pPr>
      <w:r>
        <w:rPr>
          <w:rFonts w:ascii="Arial" w:hAnsi="Arial" w:cs="Arial"/>
          <w:sz w:val="24"/>
          <w:szCs w:val="24"/>
        </w:rPr>
        <w:t>DTE/Community Foundation</w:t>
      </w:r>
    </w:p>
    <w:p w14:paraId="382557ED" w14:textId="5E4FBB7C" w:rsidR="008E01B3" w:rsidRDefault="008E01B3" w:rsidP="00BA5D88">
      <w:pPr>
        <w:spacing w:after="0"/>
        <w:jc w:val="center"/>
        <w:rPr>
          <w:rFonts w:ascii="Arial" w:hAnsi="Arial" w:cs="Arial"/>
          <w:sz w:val="24"/>
          <w:szCs w:val="24"/>
        </w:rPr>
      </w:pPr>
      <w:r>
        <w:rPr>
          <w:rFonts w:ascii="Arial" w:hAnsi="Arial" w:cs="Arial"/>
          <w:sz w:val="24"/>
          <w:szCs w:val="24"/>
        </w:rPr>
        <w:t xml:space="preserve">2:42 </w:t>
      </w:r>
      <w:r w:rsidR="00C720B3">
        <w:rPr>
          <w:rFonts w:ascii="Arial" w:hAnsi="Arial" w:cs="Arial"/>
          <w:sz w:val="24"/>
          <w:szCs w:val="24"/>
        </w:rPr>
        <w:t xml:space="preserve">Community </w:t>
      </w:r>
      <w:r>
        <w:rPr>
          <w:rFonts w:ascii="Arial" w:hAnsi="Arial" w:cs="Arial"/>
          <w:sz w:val="24"/>
          <w:szCs w:val="24"/>
        </w:rPr>
        <w:t xml:space="preserve">Church </w:t>
      </w:r>
    </w:p>
    <w:p w14:paraId="33D86468" w14:textId="330394B4" w:rsidR="00C720B3" w:rsidRDefault="00C720B3" w:rsidP="00BA5D88">
      <w:pPr>
        <w:spacing w:after="0"/>
        <w:jc w:val="center"/>
        <w:rPr>
          <w:rFonts w:ascii="Arial" w:hAnsi="Arial" w:cs="Arial"/>
          <w:sz w:val="24"/>
          <w:szCs w:val="24"/>
        </w:rPr>
      </w:pPr>
      <w:r>
        <w:rPr>
          <w:rFonts w:ascii="Arial" w:hAnsi="Arial" w:cs="Arial"/>
          <w:sz w:val="24"/>
          <w:szCs w:val="24"/>
        </w:rPr>
        <w:t>Newport Community Church</w:t>
      </w:r>
    </w:p>
    <w:p w14:paraId="317154F3" w14:textId="0B7C1C06" w:rsidR="00C720B3" w:rsidRDefault="00C720B3" w:rsidP="00BA5D88">
      <w:pPr>
        <w:spacing w:after="0"/>
        <w:jc w:val="center"/>
        <w:rPr>
          <w:rFonts w:ascii="Arial" w:hAnsi="Arial" w:cs="Arial"/>
          <w:sz w:val="24"/>
          <w:szCs w:val="24"/>
        </w:rPr>
      </w:pPr>
      <w:r>
        <w:rPr>
          <w:rFonts w:ascii="Arial" w:hAnsi="Arial" w:cs="Arial"/>
          <w:sz w:val="24"/>
          <w:szCs w:val="24"/>
        </w:rPr>
        <w:t xml:space="preserve">IHM </w:t>
      </w:r>
    </w:p>
    <w:p w14:paraId="334BBE63" w14:textId="2228A2EF" w:rsidR="00330C60" w:rsidRDefault="00330C60" w:rsidP="00BA5D88">
      <w:pPr>
        <w:spacing w:after="0"/>
        <w:jc w:val="center"/>
        <w:rPr>
          <w:rFonts w:ascii="Arial" w:hAnsi="Arial" w:cs="Arial"/>
          <w:sz w:val="24"/>
          <w:szCs w:val="24"/>
        </w:rPr>
      </w:pPr>
      <w:r>
        <w:rPr>
          <w:rFonts w:ascii="Arial" w:hAnsi="Arial" w:cs="Arial"/>
          <w:sz w:val="24"/>
          <w:szCs w:val="24"/>
        </w:rPr>
        <w:t>Living Hope Centers</w:t>
      </w:r>
    </w:p>
    <w:p w14:paraId="49B17640" w14:textId="1986603A" w:rsidR="008E01B3" w:rsidRDefault="008E01B3" w:rsidP="00BA5D88">
      <w:pPr>
        <w:spacing w:after="0"/>
        <w:jc w:val="center"/>
        <w:rPr>
          <w:rFonts w:ascii="Arial" w:hAnsi="Arial" w:cs="Arial"/>
          <w:sz w:val="24"/>
          <w:szCs w:val="24"/>
        </w:rPr>
      </w:pPr>
      <w:r>
        <w:rPr>
          <w:rFonts w:ascii="Arial" w:hAnsi="Arial" w:cs="Arial"/>
          <w:sz w:val="24"/>
          <w:szCs w:val="24"/>
        </w:rPr>
        <w:t>Family and Friends who have supported us financially and prayerfully</w:t>
      </w:r>
    </w:p>
    <w:p w14:paraId="30829B84" w14:textId="77777777" w:rsidR="000911DC" w:rsidRDefault="000911DC" w:rsidP="00CD3E7E">
      <w:pPr>
        <w:spacing w:after="0"/>
        <w:jc w:val="both"/>
        <w:rPr>
          <w:rFonts w:ascii="Arial" w:hAnsi="Arial" w:cs="Arial"/>
          <w:sz w:val="24"/>
          <w:szCs w:val="24"/>
          <w:u w:val="single"/>
        </w:rPr>
      </w:pPr>
    </w:p>
    <w:p w14:paraId="32D9E9ED" w14:textId="77777777" w:rsidR="00F62B11" w:rsidRDefault="00F62B11" w:rsidP="003F5366">
      <w:pPr>
        <w:spacing w:after="0"/>
        <w:jc w:val="center"/>
        <w:rPr>
          <w:rFonts w:ascii="Arial" w:hAnsi="Arial" w:cs="Arial"/>
          <w:sz w:val="24"/>
          <w:szCs w:val="24"/>
          <w:u w:val="single"/>
        </w:rPr>
      </w:pPr>
    </w:p>
    <w:p w14:paraId="4B0FEC80" w14:textId="77777777" w:rsidR="00F62B11" w:rsidRDefault="00F62B11" w:rsidP="003F5366">
      <w:pPr>
        <w:spacing w:after="0"/>
        <w:jc w:val="center"/>
        <w:rPr>
          <w:rFonts w:ascii="Arial" w:hAnsi="Arial" w:cs="Arial"/>
          <w:sz w:val="24"/>
          <w:szCs w:val="24"/>
          <w:u w:val="single"/>
        </w:rPr>
      </w:pPr>
    </w:p>
    <w:p w14:paraId="7EFBE8FE" w14:textId="77777777" w:rsidR="00F62B11" w:rsidRDefault="00F62B11" w:rsidP="003F5366">
      <w:pPr>
        <w:spacing w:after="0"/>
        <w:jc w:val="center"/>
        <w:rPr>
          <w:rFonts w:ascii="Arial" w:hAnsi="Arial" w:cs="Arial"/>
          <w:sz w:val="24"/>
          <w:szCs w:val="24"/>
          <w:u w:val="single"/>
        </w:rPr>
      </w:pPr>
    </w:p>
    <w:p w14:paraId="7417A23D" w14:textId="483F7FD2" w:rsidR="000911DC" w:rsidRDefault="00F62B11" w:rsidP="003F5366">
      <w:pPr>
        <w:spacing w:after="0"/>
        <w:jc w:val="center"/>
        <w:rPr>
          <w:rFonts w:ascii="Arial" w:hAnsi="Arial" w:cs="Arial"/>
          <w:sz w:val="24"/>
          <w:szCs w:val="24"/>
          <w:u w:val="single"/>
        </w:rPr>
      </w:pPr>
      <w:r>
        <w:rPr>
          <w:rFonts w:ascii="Arial" w:hAnsi="Arial" w:cs="Arial"/>
          <w:sz w:val="24"/>
          <w:szCs w:val="24"/>
          <w:u w:val="single"/>
        </w:rPr>
        <w:t>Our</w:t>
      </w:r>
      <w:r w:rsidR="003F5366">
        <w:rPr>
          <w:rFonts w:ascii="Arial" w:hAnsi="Arial" w:cs="Arial"/>
          <w:sz w:val="24"/>
          <w:szCs w:val="24"/>
          <w:u w:val="single"/>
        </w:rPr>
        <w:t xml:space="preserve"> </w:t>
      </w:r>
      <w:r w:rsidR="003F5366" w:rsidRPr="00FE1A93">
        <w:rPr>
          <w:rFonts w:ascii="Arial" w:hAnsi="Arial" w:cs="Arial"/>
          <w:sz w:val="24"/>
          <w:szCs w:val="24"/>
          <w:u w:val="single"/>
        </w:rPr>
        <w:t>Current Needs</w:t>
      </w:r>
      <w:r w:rsidR="003F5366">
        <w:rPr>
          <w:rFonts w:ascii="Arial" w:hAnsi="Arial" w:cs="Arial"/>
          <w:sz w:val="24"/>
          <w:szCs w:val="24"/>
          <w:u w:val="single"/>
        </w:rPr>
        <w:t>:</w:t>
      </w:r>
    </w:p>
    <w:p w14:paraId="3C86C75C" w14:textId="5307A35C" w:rsidR="0092773D" w:rsidRPr="008E01B3" w:rsidRDefault="00FE1A93" w:rsidP="003F5366">
      <w:pPr>
        <w:spacing w:after="0"/>
        <w:jc w:val="center"/>
        <w:rPr>
          <w:rFonts w:ascii="Arial" w:hAnsi="Arial" w:cs="Arial"/>
          <w:sz w:val="24"/>
          <w:szCs w:val="24"/>
        </w:rPr>
      </w:pPr>
      <w:r>
        <w:rPr>
          <w:rFonts w:ascii="Arial" w:hAnsi="Arial" w:cs="Arial"/>
          <w:sz w:val="24"/>
          <w:szCs w:val="24"/>
        </w:rPr>
        <w:t>P</w:t>
      </w:r>
      <w:r w:rsidR="0092773D">
        <w:rPr>
          <w:rFonts w:ascii="Arial" w:hAnsi="Arial" w:cs="Arial"/>
          <w:sz w:val="24"/>
          <w:szCs w:val="24"/>
        </w:rPr>
        <w:t>rayers for Guidance &amp; God’s discernment</w:t>
      </w:r>
    </w:p>
    <w:p w14:paraId="1A52BEFC" w14:textId="6712F349" w:rsidR="00FF0717" w:rsidRPr="008E01B3" w:rsidRDefault="00FF0717" w:rsidP="003F5366">
      <w:pPr>
        <w:spacing w:after="0"/>
        <w:jc w:val="center"/>
        <w:rPr>
          <w:rFonts w:ascii="Arial" w:hAnsi="Arial" w:cs="Arial"/>
          <w:sz w:val="24"/>
          <w:szCs w:val="24"/>
        </w:rPr>
      </w:pPr>
      <w:r w:rsidRPr="008E01B3">
        <w:rPr>
          <w:rFonts w:ascii="Arial" w:hAnsi="Arial" w:cs="Arial"/>
          <w:sz w:val="24"/>
          <w:szCs w:val="24"/>
        </w:rPr>
        <w:t>Financial Support (food</w:t>
      </w:r>
      <w:r w:rsidR="00D74786">
        <w:rPr>
          <w:rFonts w:ascii="Arial" w:hAnsi="Arial" w:cs="Arial"/>
          <w:sz w:val="24"/>
          <w:szCs w:val="24"/>
        </w:rPr>
        <w:t>, housing</w:t>
      </w:r>
      <w:r w:rsidRPr="008E01B3">
        <w:rPr>
          <w:rFonts w:ascii="Arial" w:hAnsi="Arial" w:cs="Arial"/>
          <w:sz w:val="24"/>
          <w:szCs w:val="24"/>
        </w:rPr>
        <w:t xml:space="preserve"> &amp; utilities)</w:t>
      </w:r>
    </w:p>
    <w:p w14:paraId="017EA1C3" w14:textId="5D0C22D1" w:rsidR="00FF0717" w:rsidRPr="008E01B3" w:rsidRDefault="00FF0717" w:rsidP="003F5366">
      <w:pPr>
        <w:spacing w:after="0"/>
        <w:jc w:val="center"/>
        <w:rPr>
          <w:rFonts w:ascii="Arial" w:hAnsi="Arial" w:cs="Arial"/>
          <w:sz w:val="24"/>
          <w:szCs w:val="24"/>
        </w:rPr>
      </w:pPr>
      <w:r w:rsidRPr="008E01B3">
        <w:rPr>
          <w:rFonts w:ascii="Arial" w:hAnsi="Arial" w:cs="Arial"/>
          <w:sz w:val="24"/>
          <w:szCs w:val="24"/>
        </w:rPr>
        <w:t>Gift cards</w:t>
      </w:r>
      <w:r w:rsidR="008E01B3">
        <w:rPr>
          <w:rFonts w:ascii="Arial" w:hAnsi="Arial" w:cs="Arial"/>
          <w:sz w:val="24"/>
          <w:szCs w:val="24"/>
        </w:rPr>
        <w:t>:</w:t>
      </w:r>
      <w:r w:rsidRPr="008E01B3">
        <w:rPr>
          <w:rFonts w:ascii="Arial" w:hAnsi="Arial" w:cs="Arial"/>
          <w:sz w:val="24"/>
          <w:szCs w:val="24"/>
        </w:rPr>
        <w:t xml:space="preserve"> Amazon/Kroger/Meijer</w:t>
      </w:r>
    </w:p>
    <w:p w14:paraId="7B889424" w14:textId="6AD97AA1" w:rsidR="00FF0717" w:rsidRPr="008E01B3" w:rsidRDefault="00FF0717" w:rsidP="003F5366">
      <w:pPr>
        <w:spacing w:after="0"/>
        <w:jc w:val="center"/>
        <w:rPr>
          <w:rFonts w:ascii="Arial" w:hAnsi="Arial" w:cs="Arial"/>
          <w:sz w:val="24"/>
          <w:szCs w:val="24"/>
        </w:rPr>
      </w:pPr>
      <w:r w:rsidRPr="008E01B3">
        <w:rPr>
          <w:rFonts w:ascii="Arial" w:hAnsi="Arial" w:cs="Arial"/>
          <w:sz w:val="24"/>
          <w:szCs w:val="24"/>
        </w:rPr>
        <w:t>Diapers Newborn / size 1</w:t>
      </w:r>
    </w:p>
    <w:p w14:paraId="6B41A11B" w14:textId="740E83DB" w:rsidR="00FF0717" w:rsidRDefault="00FE1A93" w:rsidP="003F5366">
      <w:pPr>
        <w:pBdr>
          <w:bottom w:val="single" w:sz="12" w:space="1" w:color="auto"/>
        </w:pBdr>
        <w:spacing w:after="0"/>
        <w:jc w:val="center"/>
        <w:rPr>
          <w:rFonts w:ascii="Arial" w:hAnsi="Arial" w:cs="Arial"/>
          <w:sz w:val="24"/>
          <w:szCs w:val="24"/>
        </w:rPr>
      </w:pPr>
      <w:r>
        <w:rPr>
          <w:rFonts w:ascii="Arial" w:hAnsi="Arial" w:cs="Arial"/>
          <w:sz w:val="24"/>
          <w:szCs w:val="24"/>
        </w:rPr>
        <w:t>****</w:t>
      </w:r>
      <w:r w:rsidR="00FF0717" w:rsidRPr="008E01B3">
        <w:rPr>
          <w:rFonts w:ascii="Arial" w:hAnsi="Arial" w:cs="Arial"/>
          <w:sz w:val="24"/>
          <w:szCs w:val="24"/>
        </w:rPr>
        <w:t xml:space="preserve">You can </w:t>
      </w:r>
      <w:r w:rsidR="00BA5D88" w:rsidRPr="008E01B3">
        <w:rPr>
          <w:rFonts w:ascii="Arial" w:hAnsi="Arial" w:cs="Arial"/>
          <w:sz w:val="24"/>
          <w:szCs w:val="24"/>
        </w:rPr>
        <w:t>find the link to</w:t>
      </w:r>
      <w:r w:rsidR="00FF0717" w:rsidRPr="008E01B3">
        <w:rPr>
          <w:rFonts w:ascii="Arial" w:hAnsi="Arial" w:cs="Arial"/>
          <w:sz w:val="24"/>
          <w:szCs w:val="24"/>
        </w:rPr>
        <w:t xml:space="preserve"> our </w:t>
      </w:r>
      <w:r w:rsidR="00BA5D88" w:rsidRPr="008E01B3">
        <w:rPr>
          <w:rFonts w:ascii="Arial" w:hAnsi="Arial" w:cs="Arial"/>
          <w:sz w:val="24"/>
          <w:szCs w:val="24"/>
        </w:rPr>
        <w:t xml:space="preserve">Amazon </w:t>
      </w:r>
      <w:r w:rsidR="00FF0717" w:rsidRPr="008E01B3">
        <w:rPr>
          <w:rFonts w:ascii="Arial" w:hAnsi="Arial" w:cs="Arial"/>
          <w:sz w:val="24"/>
          <w:szCs w:val="24"/>
        </w:rPr>
        <w:t xml:space="preserve">Wish list </w:t>
      </w:r>
      <w:r w:rsidR="00BA5D88" w:rsidRPr="008E01B3">
        <w:rPr>
          <w:rFonts w:ascii="Arial" w:hAnsi="Arial" w:cs="Arial"/>
          <w:sz w:val="24"/>
          <w:szCs w:val="24"/>
        </w:rPr>
        <w:t>on our Facebook page</w:t>
      </w:r>
      <w:r>
        <w:rPr>
          <w:rFonts w:ascii="Arial" w:hAnsi="Arial" w:cs="Arial"/>
          <w:sz w:val="24"/>
          <w:szCs w:val="24"/>
        </w:rPr>
        <w:t>****</w:t>
      </w:r>
    </w:p>
    <w:p w14:paraId="6BE55C3F" w14:textId="6A9CF776" w:rsidR="003F5366" w:rsidRDefault="003F5366" w:rsidP="003F5366">
      <w:pPr>
        <w:pBdr>
          <w:bottom w:val="single" w:sz="12" w:space="1" w:color="auto"/>
        </w:pBdr>
        <w:spacing w:after="0"/>
        <w:rPr>
          <w:rFonts w:ascii="Arial" w:hAnsi="Arial" w:cs="Arial"/>
          <w:sz w:val="24"/>
          <w:szCs w:val="24"/>
        </w:rPr>
      </w:pPr>
      <w:r>
        <w:rPr>
          <w:rFonts w:ascii="Arial" w:hAnsi="Arial" w:cs="Arial"/>
          <w:sz w:val="24"/>
          <w:szCs w:val="24"/>
        </w:rPr>
        <w:t>______________________________________________________________________</w:t>
      </w:r>
    </w:p>
    <w:p w14:paraId="21046C41" w14:textId="41B9C30B" w:rsidR="00FE1A93" w:rsidRDefault="00FE1A93" w:rsidP="00CD3E7E">
      <w:pPr>
        <w:pBdr>
          <w:bottom w:val="single" w:sz="12" w:space="1" w:color="auto"/>
        </w:pBdr>
        <w:spacing w:after="0"/>
        <w:jc w:val="both"/>
        <w:rPr>
          <w:rFonts w:ascii="Arial" w:hAnsi="Arial" w:cs="Arial"/>
          <w:sz w:val="24"/>
          <w:szCs w:val="24"/>
        </w:rPr>
      </w:pPr>
    </w:p>
    <w:p w14:paraId="2FA39BCA" w14:textId="3A2AD58A" w:rsidR="00AF156C" w:rsidRPr="00AF156C" w:rsidRDefault="00AF156C" w:rsidP="00AF156C">
      <w:pPr>
        <w:pBdr>
          <w:bottom w:val="single" w:sz="12" w:space="1" w:color="auto"/>
        </w:pBdr>
        <w:spacing w:after="0"/>
        <w:jc w:val="center"/>
        <w:rPr>
          <w:rFonts w:ascii="Arial" w:hAnsi="Arial" w:cs="Arial"/>
          <w:color w:val="538135" w:themeColor="accent6" w:themeShade="BF"/>
          <w:sz w:val="24"/>
          <w:szCs w:val="24"/>
        </w:rPr>
      </w:pPr>
      <w:r>
        <w:rPr>
          <w:rFonts w:ascii="Arial" w:hAnsi="Arial" w:cs="Arial"/>
          <w:color w:val="538135" w:themeColor="accent6" w:themeShade="BF"/>
          <w:sz w:val="24"/>
          <w:szCs w:val="24"/>
        </w:rPr>
        <w:t>Our team is full of compassionate professionals who have a heart of serv</w:t>
      </w:r>
      <w:r w:rsidR="00042B08">
        <w:rPr>
          <w:rFonts w:ascii="Arial" w:hAnsi="Arial" w:cs="Arial"/>
          <w:color w:val="538135" w:themeColor="accent6" w:themeShade="BF"/>
          <w:sz w:val="24"/>
          <w:szCs w:val="24"/>
        </w:rPr>
        <w:t>ice</w:t>
      </w:r>
      <w:r>
        <w:rPr>
          <w:rFonts w:ascii="Arial" w:hAnsi="Arial" w:cs="Arial"/>
          <w:color w:val="538135" w:themeColor="accent6" w:themeShade="BF"/>
          <w:sz w:val="24"/>
          <w:szCs w:val="24"/>
        </w:rPr>
        <w:t xml:space="preserve"> </w:t>
      </w:r>
      <w:r w:rsidR="00042B08">
        <w:rPr>
          <w:rFonts w:ascii="Arial" w:hAnsi="Arial" w:cs="Arial"/>
          <w:color w:val="538135" w:themeColor="accent6" w:themeShade="BF"/>
          <w:sz w:val="24"/>
          <w:szCs w:val="24"/>
        </w:rPr>
        <w:t xml:space="preserve">for </w:t>
      </w:r>
      <w:r>
        <w:rPr>
          <w:rFonts w:ascii="Arial" w:hAnsi="Arial" w:cs="Arial"/>
          <w:color w:val="538135" w:themeColor="accent6" w:themeShade="BF"/>
          <w:sz w:val="24"/>
          <w:szCs w:val="24"/>
        </w:rPr>
        <w:t>our communit</w:t>
      </w:r>
      <w:r w:rsidR="00433085">
        <w:rPr>
          <w:rFonts w:ascii="Arial" w:hAnsi="Arial" w:cs="Arial"/>
          <w:color w:val="538135" w:themeColor="accent6" w:themeShade="BF"/>
          <w:sz w:val="24"/>
          <w:szCs w:val="24"/>
        </w:rPr>
        <w:t>y’s</w:t>
      </w:r>
      <w:r>
        <w:rPr>
          <w:rFonts w:ascii="Arial" w:hAnsi="Arial" w:cs="Arial"/>
          <w:color w:val="538135" w:themeColor="accent6" w:themeShade="BF"/>
          <w:sz w:val="24"/>
          <w:szCs w:val="24"/>
        </w:rPr>
        <w:t xml:space="preserve"> families. Want to join our team?</w:t>
      </w:r>
    </w:p>
    <w:p w14:paraId="672EEE4C" w14:textId="77777777" w:rsidR="00867F05" w:rsidRDefault="00867F05" w:rsidP="00CD3E7E">
      <w:pPr>
        <w:pBdr>
          <w:bottom w:val="single" w:sz="12" w:space="1" w:color="auto"/>
        </w:pBdr>
        <w:spacing w:after="0"/>
        <w:jc w:val="both"/>
        <w:rPr>
          <w:rFonts w:ascii="Arial" w:hAnsi="Arial" w:cs="Arial"/>
          <w:color w:val="538135" w:themeColor="accent6" w:themeShade="BF"/>
          <w:sz w:val="24"/>
          <w:szCs w:val="24"/>
          <w:u w:val="single"/>
        </w:rPr>
      </w:pPr>
    </w:p>
    <w:p w14:paraId="29C327A8" w14:textId="0D6CA4D1" w:rsidR="003F5366" w:rsidRDefault="003F5366" w:rsidP="003F5366">
      <w:pPr>
        <w:pBdr>
          <w:bottom w:val="single" w:sz="12" w:space="1" w:color="auto"/>
        </w:pBdr>
        <w:spacing w:after="0"/>
        <w:jc w:val="center"/>
        <w:rPr>
          <w:rFonts w:ascii="Arial" w:hAnsi="Arial" w:cs="Arial"/>
          <w:color w:val="538135" w:themeColor="accent6" w:themeShade="BF"/>
          <w:sz w:val="24"/>
          <w:szCs w:val="24"/>
        </w:rPr>
      </w:pPr>
      <w:r>
        <w:rPr>
          <w:rFonts w:ascii="Arial" w:hAnsi="Arial" w:cs="Arial"/>
          <w:color w:val="538135" w:themeColor="accent6" w:themeShade="BF"/>
          <w:sz w:val="24"/>
          <w:szCs w:val="24"/>
          <w:u w:val="single"/>
        </w:rPr>
        <w:t xml:space="preserve">We need loving </w:t>
      </w:r>
      <w:r w:rsidRPr="00D954BE">
        <w:rPr>
          <w:rFonts w:ascii="Arial" w:hAnsi="Arial" w:cs="Arial"/>
          <w:color w:val="538135" w:themeColor="accent6" w:themeShade="BF"/>
          <w:sz w:val="24"/>
          <w:szCs w:val="24"/>
          <w:u w:val="single"/>
        </w:rPr>
        <w:t>Volunteer</w:t>
      </w:r>
      <w:r>
        <w:rPr>
          <w:rFonts w:ascii="Arial" w:hAnsi="Arial" w:cs="Arial"/>
          <w:color w:val="538135" w:themeColor="accent6" w:themeShade="BF"/>
          <w:sz w:val="24"/>
          <w:szCs w:val="24"/>
          <w:u w:val="single"/>
        </w:rPr>
        <w:t>s for the following</w:t>
      </w:r>
      <w:r w:rsidRPr="00D954BE">
        <w:rPr>
          <w:rFonts w:ascii="Arial" w:hAnsi="Arial" w:cs="Arial"/>
          <w:color w:val="538135" w:themeColor="accent6" w:themeShade="BF"/>
          <w:sz w:val="24"/>
          <w:szCs w:val="24"/>
          <w:u w:val="single"/>
        </w:rPr>
        <w:t xml:space="preserve"> positions</w:t>
      </w:r>
      <w:r>
        <w:rPr>
          <w:rFonts w:ascii="Arial" w:hAnsi="Arial" w:cs="Arial"/>
          <w:color w:val="538135" w:themeColor="accent6" w:themeShade="BF"/>
          <w:sz w:val="24"/>
          <w:szCs w:val="24"/>
          <w:u w:val="single"/>
        </w:rPr>
        <w:t xml:space="preserve">: </w:t>
      </w:r>
    </w:p>
    <w:p w14:paraId="24982C58" w14:textId="7CE9EDD4" w:rsidR="003F5366" w:rsidRDefault="00FE1A93" w:rsidP="003F5366">
      <w:pPr>
        <w:pBdr>
          <w:bottom w:val="single" w:sz="12" w:space="1" w:color="auto"/>
        </w:pBdr>
        <w:spacing w:after="0"/>
        <w:jc w:val="center"/>
        <w:rPr>
          <w:rFonts w:ascii="Arial" w:hAnsi="Arial" w:cs="Arial"/>
          <w:color w:val="538135" w:themeColor="accent6" w:themeShade="BF"/>
          <w:sz w:val="24"/>
          <w:szCs w:val="24"/>
        </w:rPr>
      </w:pPr>
      <w:r w:rsidRPr="00FE1A93">
        <w:rPr>
          <w:rFonts w:ascii="Arial" w:hAnsi="Arial" w:cs="Arial"/>
          <w:color w:val="538135" w:themeColor="accent6" w:themeShade="BF"/>
          <w:sz w:val="24"/>
          <w:szCs w:val="24"/>
        </w:rPr>
        <w:t>Virtual Client Advocate</w:t>
      </w:r>
    </w:p>
    <w:p w14:paraId="4DE5F2B7" w14:textId="1BFBABD6" w:rsidR="00433085" w:rsidRDefault="00FE1A93" w:rsidP="00433085">
      <w:pPr>
        <w:pBdr>
          <w:bottom w:val="single" w:sz="12" w:space="1" w:color="auto"/>
        </w:pBdr>
        <w:spacing w:after="0"/>
        <w:jc w:val="center"/>
        <w:rPr>
          <w:rFonts w:ascii="Arial" w:hAnsi="Arial" w:cs="Arial"/>
          <w:color w:val="538135" w:themeColor="accent6" w:themeShade="BF"/>
          <w:sz w:val="24"/>
          <w:szCs w:val="24"/>
        </w:rPr>
      </w:pPr>
      <w:r w:rsidRPr="00FE1A93">
        <w:rPr>
          <w:rFonts w:ascii="Arial" w:hAnsi="Arial" w:cs="Arial"/>
          <w:color w:val="538135" w:themeColor="accent6" w:themeShade="BF"/>
          <w:sz w:val="24"/>
          <w:szCs w:val="24"/>
        </w:rPr>
        <w:t>Respite</w:t>
      </w:r>
      <w:r w:rsidR="00D954BE">
        <w:rPr>
          <w:rFonts w:ascii="Arial" w:hAnsi="Arial" w:cs="Arial"/>
          <w:color w:val="538135" w:themeColor="accent6" w:themeShade="BF"/>
          <w:sz w:val="24"/>
          <w:szCs w:val="24"/>
        </w:rPr>
        <w:t xml:space="preserve"> Home</w:t>
      </w:r>
      <w:r w:rsidRPr="00FE1A93">
        <w:rPr>
          <w:rFonts w:ascii="Arial" w:hAnsi="Arial" w:cs="Arial"/>
          <w:color w:val="538135" w:themeColor="accent6" w:themeShade="BF"/>
          <w:sz w:val="24"/>
          <w:szCs w:val="24"/>
        </w:rPr>
        <w:t xml:space="preserve"> </w:t>
      </w:r>
      <w:r w:rsidR="00AF156C">
        <w:rPr>
          <w:rFonts w:ascii="Arial" w:hAnsi="Arial" w:cs="Arial"/>
          <w:color w:val="538135" w:themeColor="accent6" w:themeShade="BF"/>
          <w:sz w:val="24"/>
          <w:szCs w:val="24"/>
        </w:rPr>
        <w:t>C</w:t>
      </w:r>
      <w:r w:rsidRPr="00FE1A93">
        <w:rPr>
          <w:rFonts w:ascii="Arial" w:hAnsi="Arial" w:cs="Arial"/>
          <w:color w:val="538135" w:themeColor="accent6" w:themeShade="BF"/>
          <w:sz w:val="24"/>
          <w:szCs w:val="24"/>
        </w:rPr>
        <w:t xml:space="preserve">are </w:t>
      </w:r>
      <w:r w:rsidR="00AF156C">
        <w:rPr>
          <w:rFonts w:ascii="Arial" w:hAnsi="Arial" w:cs="Arial"/>
          <w:color w:val="538135" w:themeColor="accent6" w:themeShade="BF"/>
          <w:sz w:val="24"/>
          <w:szCs w:val="24"/>
        </w:rPr>
        <w:t>G</w:t>
      </w:r>
      <w:r w:rsidRPr="00FE1A93">
        <w:rPr>
          <w:rFonts w:ascii="Arial" w:hAnsi="Arial" w:cs="Arial"/>
          <w:color w:val="538135" w:themeColor="accent6" w:themeShade="BF"/>
          <w:sz w:val="24"/>
          <w:szCs w:val="24"/>
        </w:rPr>
        <w:t>iver(s)</w:t>
      </w:r>
    </w:p>
    <w:p w14:paraId="0CF27903" w14:textId="2D361117" w:rsidR="00433085" w:rsidRPr="00F62B11" w:rsidRDefault="00433085" w:rsidP="00433085">
      <w:pPr>
        <w:pBdr>
          <w:bottom w:val="single" w:sz="12" w:space="1" w:color="auto"/>
        </w:pBdr>
        <w:spacing w:after="0"/>
        <w:rPr>
          <w:rFonts w:ascii="Arial" w:hAnsi="Arial" w:cs="Arial"/>
          <w:color w:val="538135" w:themeColor="accent6" w:themeShade="BF"/>
          <w:sz w:val="24"/>
          <w:szCs w:val="24"/>
        </w:rPr>
      </w:pPr>
      <w:r w:rsidRPr="00F62B11">
        <w:rPr>
          <w:rFonts w:ascii="Arial" w:hAnsi="Arial" w:cs="Arial"/>
          <w:sz w:val="24"/>
          <w:szCs w:val="24"/>
        </w:rPr>
        <w:t>______________________________________________________________________</w:t>
      </w:r>
    </w:p>
    <w:p w14:paraId="22242BF5" w14:textId="36DBFD80" w:rsidR="00433085" w:rsidRPr="00F62B11" w:rsidRDefault="00433085" w:rsidP="00CD3E7E">
      <w:pPr>
        <w:pBdr>
          <w:bottom w:val="single" w:sz="12" w:space="1" w:color="auto"/>
        </w:pBdr>
        <w:spacing w:after="0"/>
        <w:jc w:val="both"/>
        <w:rPr>
          <w:rFonts w:ascii="Arial" w:hAnsi="Arial" w:cs="Arial"/>
          <w:color w:val="538135" w:themeColor="accent6" w:themeShade="BF"/>
          <w:sz w:val="24"/>
          <w:szCs w:val="24"/>
        </w:rPr>
      </w:pPr>
    </w:p>
    <w:p w14:paraId="011B02E8" w14:textId="77777777" w:rsidR="003F5366" w:rsidRDefault="00BF15C4" w:rsidP="00330C60">
      <w:pPr>
        <w:pBdr>
          <w:bottom w:val="single" w:sz="12" w:space="1" w:color="auto"/>
        </w:pBdr>
        <w:spacing w:after="0"/>
        <w:jc w:val="center"/>
        <w:rPr>
          <w:rFonts w:ascii="Arial" w:hAnsi="Arial" w:cs="Arial"/>
          <w:sz w:val="24"/>
          <w:szCs w:val="24"/>
        </w:rPr>
      </w:pPr>
      <w:r>
        <w:rPr>
          <w:rFonts w:ascii="Arial" w:hAnsi="Arial" w:cs="Arial"/>
          <w:sz w:val="24"/>
          <w:szCs w:val="24"/>
        </w:rPr>
        <w:t xml:space="preserve">Interested in learning more </w:t>
      </w:r>
      <w:r w:rsidR="00330C60">
        <w:rPr>
          <w:rFonts w:ascii="Arial" w:hAnsi="Arial" w:cs="Arial"/>
          <w:sz w:val="24"/>
          <w:szCs w:val="24"/>
        </w:rPr>
        <w:t xml:space="preserve">about our </w:t>
      </w:r>
      <w:r w:rsidR="003F5366">
        <w:rPr>
          <w:rFonts w:ascii="Arial" w:hAnsi="Arial" w:cs="Arial"/>
          <w:sz w:val="24"/>
          <w:szCs w:val="24"/>
        </w:rPr>
        <w:t>C</w:t>
      </w:r>
      <w:r w:rsidR="00330C60">
        <w:rPr>
          <w:rFonts w:ascii="Arial" w:hAnsi="Arial" w:cs="Arial"/>
          <w:sz w:val="24"/>
          <w:szCs w:val="24"/>
        </w:rPr>
        <w:t xml:space="preserve">enter or </w:t>
      </w:r>
      <w:r w:rsidR="003F5366">
        <w:rPr>
          <w:rFonts w:ascii="Arial" w:hAnsi="Arial" w:cs="Arial"/>
          <w:sz w:val="24"/>
          <w:szCs w:val="24"/>
        </w:rPr>
        <w:t>M</w:t>
      </w:r>
      <w:r w:rsidR="00330C60">
        <w:rPr>
          <w:rFonts w:ascii="Arial" w:hAnsi="Arial" w:cs="Arial"/>
          <w:sz w:val="24"/>
          <w:szCs w:val="24"/>
        </w:rPr>
        <w:t xml:space="preserve">aternity </w:t>
      </w:r>
      <w:r w:rsidR="003F5366">
        <w:rPr>
          <w:rFonts w:ascii="Arial" w:hAnsi="Arial" w:cs="Arial"/>
          <w:sz w:val="24"/>
          <w:szCs w:val="24"/>
        </w:rPr>
        <w:t>H</w:t>
      </w:r>
      <w:r w:rsidR="00330C60">
        <w:rPr>
          <w:rFonts w:ascii="Arial" w:hAnsi="Arial" w:cs="Arial"/>
          <w:sz w:val="24"/>
          <w:szCs w:val="24"/>
        </w:rPr>
        <w:t>ome programs</w:t>
      </w:r>
      <w:r w:rsidR="003F5366">
        <w:rPr>
          <w:rFonts w:ascii="Arial" w:hAnsi="Arial" w:cs="Arial"/>
          <w:sz w:val="24"/>
          <w:szCs w:val="24"/>
        </w:rPr>
        <w:t xml:space="preserve">? </w:t>
      </w:r>
    </w:p>
    <w:p w14:paraId="11709A2C" w14:textId="4ED61E03" w:rsidR="00F27789" w:rsidRPr="00BF15C4" w:rsidRDefault="00330C60" w:rsidP="00330C60">
      <w:pPr>
        <w:pBdr>
          <w:bottom w:val="single" w:sz="12" w:space="1" w:color="auto"/>
        </w:pBdr>
        <w:spacing w:after="0"/>
        <w:jc w:val="center"/>
        <w:rPr>
          <w:rFonts w:ascii="Arial" w:hAnsi="Arial" w:cs="Arial"/>
          <w:sz w:val="24"/>
          <w:szCs w:val="24"/>
        </w:rPr>
      </w:pPr>
      <w:r>
        <w:rPr>
          <w:rFonts w:ascii="Arial" w:hAnsi="Arial" w:cs="Arial"/>
          <w:sz w:val="24"/>
          <w:szCs w:val="24"/>
        </w:rPr>
        <w:t xml:space="preserve"> contact our CEO</w:t>
      </w:r>
      <w:r w:rsidR="003F5366">
        <w:rPr>
          <w:rFonts w:ascii="Arial" w:hAnsi="Arial" w:cs="Arial"/>
          <w:sz w:val="24"/>
          <w:szCs w:val="24"/>
        </w:rPr>
        <w:t>,</w:t>
      </w:r>
      <w:r>
        <w:rPr>
          <w:rFonts w:ascii="Arial" w:hAnsi="Arial" w:cs="Arial"/>
          <w:sz w:val="24"/>
          <w:szCs w:val="24"/>
        </w:rPr>
        <w:t xml:space="preserve"> Kara Dowler to learn more</w:t>
      </w:r>
      <w:r w:rsidR="00F27789">
        <w:rPr>
          <w:rFonts w:ascii="Arial" w:hAnsi="Arial" w:cs="Arial"/>
          <w:sz w:val="24"/>
          <w:szCs w:val="24"/>
        </w:rPr>
        <w:t xml:space="preserve">: </w:t>
      </w:r>
      <w:hyperlink r:id="rId6" w:history="1">
        <w:r w:rsidR="00F27789" w:rsidRPr="00EE31EA">
          <w:rPr>
            <w:rStyle w:val="Hyperlink"/>
            <w:rFonts w:ascii="Arial" w:hAnsi="Arial" w:cs="Arial"/>
            <w:sz w:val="24"/>
            <w:szCs w:val="24"/>
          </w:rPr>
          <w:t>kara@selahscenter.org</w:t>
        </w:r>
      </w:hyperlink>
      <w:r w:rsidR="00F27789">
        <w:rPr>
          <w:rFonts w:ascii="Arial" w:hAnsi="Arial" w:cs="Arial"/>
          <w:sz w:val="24"/>
          <w:szCs w:val="24"/>
        </w:rPr>
        <w:t xml:space="preserve"> or via phone @</w:t>
      </w:r>
      <w:r w:rsidR="003F5366">
        <w:rPr>
          <w:rFonts w:ascii="Arial" w:hAnsi="Arial" w:cs="Arial"/>
          <w:sz w:val="24"/>
          <w:szCs w:val="24"/>
        </w:rPr>
        <w:t xml:space="preserve"> (734) 244-5123</w:t>
      </w:r>
      <w:r w:rsidR="00F27789">
        <w:rPr>
          <w:rFonts w:ascii="Arial" w:hAnsi="Arial" w:cs="Arial"/>
          <w:sz w:val="24"/>
          <w:szCs w:val="24"/>
        </w:rPr>
        <w:t xml:space="preserve"> </w:t>
      </w:r>
    </w:p>
    <w:p w14:paraId="1611C691" w14:textId="13FA2288" w:rsidR="00CA5623" w:rsidRDefault="00CA5623" w:rsidP="00CD3E7E">
      <w:pPr>
        <w:pBdr>
          <w:bottom w:val="single" w:sz="12" w:space="1" w:color="auto"/>
        </w:pBdr>
        <w:spacing w:after="0"/>
        <w:jc w:val="both"/>
        <w:rPr>
          <w:rFonts w:ascii="Arial" w:hAnsi="Arial" w:cs="Arial"/>
          <w:b/>
          <w:bCs/>
          <w:sz w:val="24"/>
          <w:szCs w:val="24"/>
        </w:rPr>
      </w:pPr>
    </w:p>
    <w:p w14:paraId="7E0B73D3" w14:textId="77777777" w:rsidR="00F62B11" w:rsidRPr="00F62B11" w:rsidRDefault="00F62B11" w:rsidP="00CD3E7E">
      <w:pPr>
        <w:pBdr>
          <w:bottom w:val="single" w:sz="12" w:space="1" w:color="auto"/>
        </w:pBdr>
        <w:spacing w:after="0"/>
        <w:jc w:val="both"/>
        <w:rPr>
          <w:rFonts w:ascii="Arial" w:hAnsi="Arial" w:cs="Arial"/>
          <w:b/>
          <w:bCs/>
          <w:sz w:val="24"/>
          <w:szCs w:val="24"/>
        </w:rPr>
      </w:pPr>
    </w:p>
    <w:p w14:paraId="329C2C77" w14:textId="2C629F88" w:rsidR="0092773D" w:rsidRDefault="0092773D" w:rsidP="00CD3E7E">
      <w:pPr>
        <w:spacing w:after="0"/>
        <w:jc w:val="both"/>
        <w:rPr>
          <w:rFonts w:ascii="Arial" w:hAnsi="Arial" w:cs="Arial"/>
          <w:sz w:val="24"/>
          <w:szCs w:val="24"/>
        </w:rPr>
      </w:pPr>
    </w:p>
    <w:p w14:paraId="5DB685B3" w14:textId="0EB1AF04" w:rsidR="004B698D" w:rsidRDefault="004B698D" w:rsidP="004B698D">
      <w:pPr>
        <w:spacing w:after="0"/>
        <w:jc w:val="both"/>
        <w:rPr>
          <w:rFonts w:ascii="Arial" w:hAnsi="Arial" w:cs="Arial"/>
          <w:color w:val="ED7D31" w:themeColor="accent2"/>
          <w:sz w:val="24"/>
          <w:szCs w:val="24"/>
        </w:rPr>
      </w:pPr>
      <w:r w:rsidRPr="00D954BE">
        <w:rPr>
          <w:rFonts w:ascii="Arial" w:hAnsi="Arial" w:cs="Arial"/>
          <w:color w:val="ED7D31" w:themeColor="accent2"/>
          <w:sz w:val="24"/>
          <w:szCs w:val="24"/>
          <w:u w:val="single"/>
        </w:rPr>
        <w:t>Up Coming Events</w:t>
      </w:r>
      <w:r>
        <w:rPr>
          <w:rFonts w:ascii="Arial" w:hAnsi="Arial" w:cs="Arial"/>
          <w:color w:val="ED7D31" w:themeColor="accent2"/>
          <w:sz w:val="24"/>
          <w:szCs w:val="24"/>
        </w:rPr>
        <w:t xml:space="preserve">: “Kool-Aide &amp; </w:t>
      </w:r>
      <w:proofErr w:type="spellStart"/>
      <w:r>
        <w:rPr>
          <w:rFonts w:ascii="Arial" w:hAnsi="Arial" w:cs="Arial"/>
          <w:color w:val="ED7D31" w:themeColor="accent2"/>
          <w:sz w:val="24"/>
          <w:szCs w:val="24"/>
        </w:rPr>
        <w:t>Kanvas</w:t>
      </w:r>
      <w:proofErr w:type="spellEnd"/>
      <w:r>
        <w:rPr>
          <w:rFonts w:ascii="Arial" w:hAnsi="Arial" w:cs="Arial"/>
          <w:color w:val="ED7D31" w:themeColor="accent2"/>
          <w:sz w:val="24"/>
          <w:szCs w:val="24"/>
        </w:rPr>
        <w:t xml:space="preserve">” Get ready to be amazed by your child’s artistic talents!! </w:t>
      </w:r>
      <w:r w:rsidRPr="00CA5623">
        <w:rPr>
          <w:rFonts w:ascii="Arial" w:hAnsi="Arial" w:cs="Arial"/>
          <w:color w:val="ED7D31" w:themeColor="accent2"/>
          <w:sz w:val="24"/>
          <w:szCs w:val="24"/>
        </w:rPr>
        <w:t>Keep checking</w:t>
      </w:r>
      <w:r w:rsidR="003F5366">
        <w:rPr>
          <w:rFonts w:ascii="Arial" w:hAnsi="Arial" w:cs="Arial"/>
          <w:color w:val="ED7D31" w:themeColor="accent2"/>
          <w:sz w:val="24"/>
          <w:szCs w:val="24"/>
        </w:rPr>
        <w:t xml:space="preserve"> in on</w:t>
      </w:r>
      <w:r w:rsidRPr="00CA5623">
        <w:rPr>
          <w:rFonts w:ascii="Arial" w:hAnsi="Arial" w:cs="Arial"/>
          <w:color w:val="ED7D31" w:themeColor="accent2"/>
          <w:sz w:val="24"/>
          <w:szCs w:val="24"/>
        </w:rPr>
        <w:t xml:space="preserve"> our Facebook page for </w:t>
      </w:r>
      <w:r w:rsidR="00D954BE">
        <w:rPr>
          <w:rFonts w:ascii="Arial" w:hAnsi="Arial" w:cs="Arial"/>
          <w:color w:val="ED7D31" w:themeColor="accent2"/>
          <w:sz w:val="24"/>
          <w:szCs w:val="24"/>
        </w:rPr>
        <w:t>u</w:t>
      </w:r>
      <w:r w:rsidRPr="00CA5623">
        <w:rPr>
          <w:rFonts w:ascii="Arial" w:hAnsi="Arial" w:cs="Arial"/>
          <w:color w:val="ED7D31" w:themeColor="accent2"/>
          <w:sz w:val="24"/>
          <w:szCs w:val="24"/>
        </w:rPr>
        <w:t xml:space="preserve">pcoming </w:t>
      </w:r>
      <w:r>
        <w:rPr>
          <w:rFonts w:ascii="Arial" w:hAnsi="Arial" w:cs="Arial"/>
          <w:color w:val="ED7D31" w:themeColor="accent2"/>
          <w:sz w:val="24"/>
          <w:szCs w:val="24"/>
        </w:rPr>
        <w:t xml:space="preserve">details of this event and other </w:t>
      </w:r>
      <w:r w:rsidR="00F62B11">
        <w:rPr>
          <w:rFonts w:ascii="Arial" w:hAnsi="Arial" w:cs="Arial"/>
          <w:color w:val="ED7D31" w:themeColor="accent2"/>
          <w:sz w:val="24"/>
          <w:szCs w:val="24"/>
        </w:rPr>
        <w:t>Fund-Raising</w:t>
      </w:r>
      <w:r>
        <w:rPr>
          <w:rFonts w:ascii="Arial" w:hAnsi="Arial" w:cs="Arial"/>
          <w:color w:val="ED7D31" w:themeColor="accent2"/>
          <w:sz w:val="24"/>
          <w:szCs w:val="24"/>
        </w:rPr>
        <w:t xml:space="preserve"> </w:t>
      </w:r>
      <w:r w:rsidR="00D954BE">
        <w:rPr>
          <w:rFonts w:ascii="Arial" w:hAnsi="Arial" w:cs="Arial"/>
          <w:color w:val="ED7D31" w:themeColor="accent2"/>
          <w:sz w:val="24"/>
          <w:szCs w:val="24"/>
        </w:rPr>
        <w:t>ideas and events</w:t>
      </w:r>
      <w:r w:rsidR="006C33B6">
        <w:rPr>
          <w:rFonts w:ascii="Arial" w:hAnsi="Arial" w:cs="Arial"/>
          <w:color w:val="ED7D31" w:themeColor="accent2"/>
          <w:sz w:val="24"/>
          <w:szCs w:val="24"/>
        </w:rPr>
        <w:t>.</w:t>
      </w:r>
      <w:r w:rsidR="00D954BE">
        <w:rPr>
          <w:rFonts w:ascii="Arial" w:hAnsi="Arial" w:cs="Arial"/>
          <w:color w:val="ED7D31" w:themeColor="accent2"/>
          <w:sz w:val="24"/>
          <w:szCs w:val="24"/>
        </w:rPr>
        <w:t xml:space="preserve"> </w:t>
      </w:r>
    </w:p>
    <w:p w14:paraId="6D541EDF" w14:textId="77777777" w:rsidR="00051742" w:rsidRDefault="00051742" w:rsidP="00414108">
      <w:pPr>
        <w:spacing w:after="0"/>
        <w:jc w:val="center"/>
        <w:rPr>
          <w:rFonts w:ascii="Algerian" w:hAnsi="Algerian"/>
          <w:sz w:val="24"/>
          <w:szCs w:val="24"/>
        </w:rPr>
      </w:pPr>
    </w:p>
    <w:p w14:paraId="5EC0426B" w14:textId="07A2A154" w:rsidR="00330C60" w:rsidRDefault="00330C60" w:rsidP="00414108">
      <w:pPr>
        <w:spacing w:after="0"/>
        <w:jc w:val="center"/>
        <w:rPr>
          <w:rFonts w:ascii="Algerian" w:hAnsi="Algerian"/>
          <w:sz w:val="24"/>
          <w:szCs w:val="24"/>
        </w:rPr>
      </w:pPr>
    </w:p>
    <w:p w14:paraId="0513D143" w14:textId="644F9E3A" w:rsidR="00C876F5" w:rsidRDefault="00C876F5" w:rsidP="00414108">
      <w:pPr>
        <w:spacing w:after="0"/>
        <w:jc w:val="center"/>
        <w:rPr>
          <w:rFonts w:ascii="Algerian" w:hAnsi="Algerian"/>
          <w:sz w:val="24"/>
          <w:szCs w:val="24"/>
        </w:rPr>
      </w:pPr>
    </w:p>
    <w:p w14:paraId="0252A038" w14:textId="77777777" w:rsidR="00E82A05" w:rsidRDefault="00E82A05" w:rsidP="00C876F5">
      <w:pPr>
        <w:spacing w:after="0"/>
        <w:jc w:val="right"/>
        <w:rPr>
          <w:rFonts w:ascii="Algerian" w:hAnsi="Algerian"/>
          <w:sz w:val="24"/>
          <w:szCs w:val="24"/>
        </w:rPr>
      </w:pPr>
    </w:p>
    <w:p w14:paraId="461FBD62" w14:textId="77777777" w:rsidR="00E82A05" w:rsidRDefault="00E82A05" w:rsidP="00C876F5">
      <w:pPr>
        <w:spacing w:after="0"/>
        <w:jc w:val="right"/>
        <w:rPr>
          <w:rFonts w:ascii="Algerian" w:hAnsi="Algerian"/>
          <w:sz w:val="24"/>
          <w:szCs w:val="24"/>
        </w:rPr>
      </w:pPr>
    </w:p>
    <w:p w14:paraId="0961FC51" w14:textId="77777777" w:rsidR="00E82A05" w:rsidRDefault="00E82A05" w:rsidP="00C876F5">
      <w:pPr>
        <w:spacing w:after="0"/>
        <w:jc w:val="right"/>
        <w:rPr>
          <w:rFonts w:ascii="Algerian" w:hAnsi="Algerian"/>
          <w:sz w:val="24"/>
          <w:szCs w:val="24"/>
        </w:rPr>
      </w:pPr>
    </w:p>
    <w:p w14:paraId="59A3E43B" w14:textId="77777777" w:rsidR="00E82A05" w:rsidRDefault="00E82A05" w:rsidP="00C876F5">
      <w:pPr>
        <w:spacing w:after="0"/>
        <w:jc w:val="right"/>
        <w:rPr>
          <w:rFonts w:ascii="Algerian" w:hAnsi="Algerian"/>
          <w:sz w:val="24"/>
          <w:szCs w:val="24"/>
        </w:rPr>
      </w:pPr>
    </w:p>
    <w:p w14:paraId="27ED1858" w14:textId="77777777" w:rsidR="00E82A05" w:rsidRDefault="00E82A05" w:rsidP="00C876F5">
      <w:pPr>
        <w:spacing w:after="0"/>
        <w:jc w:val="right"/>
        <w:rPr>
          <w:rFonts w:ascii="Algerian" w:hAnsi="Algerian"/>
          <w:sz w:val="24"/>
          <w:szCs w:val="24"/>
        </w:rPr>
      </w:pPr>
    </w:p>
    <w:p w14:paraId="3257C36C" w14:textId="77777777" w:rsidR="00867F05" w:rsidRDefault="00867F05" w:rsidP="00C876F5">
      <w:pPr>
        <w:spacing w:after="0"/>
        <w:jc w:val="right"/>
        <w:rPr>
          <w:rFonts w:ascii="Algerian" w:hAnsi="Algerian"/>
          <w:sz w:val="24"/>
          <w:szCs w:val="24"/>
        </w:rPr>
      </w:pPr>
    </w:p>
    <w:p w14:paraId="1307A81F" w14:textId="77777777" w:rsidR="00867F05" w:rsidRDefault="00867F05" w:rsidP="00C876F5">
      <w:pPr>
        <w:spacing w:after="0"/>
        <w:jc w:val="right"/>
        <w:rPr>
          <w:rFonts w:ascii="Algerian" w:hAnsi="Algerian"/>
          <w:sz w:val="24"/>
          <w:szCs w:val="24"/>
        </w:rPr>
      </w:pPr>
    </w:p>
    <w:p w14:paraId="734647B1" w14:textId="77777777" w:rsidR="00867F05" w:rsidRDefault="00867F05" w:rsidP="00C876F5">
      <w:pPr>
        <w:spacing w:after="0"/>
        <w:jc w:val="right"/>
        <w:rPr>
          <w:rFonts w:ascii="Algerian" w:hAnsi="Algerian"/>
          <w:sz w:val="24"/>
          <w:szCs w:val="24"/>
        </w:rPr>
      </w:pPr>
    </w:p>
    <w:p w14:paraId="32B6A218" w14:textId="77777777" w:rsidR="00867F05" w:rsidRDefault="00867F05" w:rsidP="00C876F5">
      <w:pPr>
        <w:spacing w:after="0"/>
        <w:jc w:val="right"/>
        <w:rPr>
          <w:rFonts w:ascii="Algerian" w:hAnsi="Algerian"/>
          <w:sz w:val="24"/>
          <w:szCs w:val="24"/>
        </w:rPr>
      </w:pPr>
    </w:p>
    <w:p w14:paraId="2E8716EC" w14:textId="77777777" w:rsidR="000911DC" w:rsidRDefault="000911DC" w:rsidP="00C876F5">
      <w:pPr>
        <w:spacing w:after="0"/>
        <w:jc w:val="right"/>
        <w:rPr>
          <w:rFonts w:ascii="Algerian" w:hAnsi="Algerian"/>
          <w:sz w:val="24"/>
          <w:szCs w:val="24"/>
        </w:rPr>
      </w:pPr>
    </w:p>
    <w:p w14:paraId="4DBDE100" w14:textId="77777777" w:rsidR="000911DC" w:rsidRDefault="000911DC" w:rsidP="00C876F5">
      <w:pPr>
        <w:spacing w:after="0"/>
        <w:jc w:val="right"/>
        <w:rPr>
          <w:rFonts w:ascii="Algerian" w:hAnsi="Algerian"/>
          <w:sz w:val="24"/>
          <w:szCs w:val="24"/>
        </w:rPr>
      </w:pPr>
    </w:p>
    <w:p w14:paraId="258DD768" w14:textId="77777777" w:rsidR="000911DC" w:rsidRDefault="000911DC" w:rsidP="00C876F5">
      <w:pPr>
        <w:spacing w:after="0"/>
        <w:jc w:val="right"/>
        <w:rPr>
          <w:rFonts w:ascii="Algerian" w:hAnsi="Algerian"/>
          <w:sz w:val="24"/>
          <w:szCs w:val="24"/>
        </w:rPr>
      </w:pPr>
    </w:p>
    <w:p w14:paraId="2F49D6CF" w14:textId="0465B130" w:rsidR="00330C60" w:rsidRDefault="003F5366" w:rsidP="003F5366">
      <w:pPr>
        <w:spacing w:after="0"/>
        <w:jc w:val="center"/>
        <w:rPr>
          <w:rFonts w:ascii="Algerian" w:hAnsi="Algerian"/>
          <w:sz w:val="24"/>
          <w:szCs w:val="24"/>
        </w:rPr>
      </w:pPr>
      <w:r>
        <w:rPr>
          <w:rFonts w:ascii="Algerian" w:hAnsi="Algerian"/>
          <w:sz w:val="24"/>
          <w:szCs w:val="24"/>
        </w:rPr>
        <w:t xml:space="preserve">                                                                                                                  </w:t>
      </w:r>
      <w:r w:rsidR="00C876F5">
        <w:rPr>
          <w:noProof/>
        </w:rPr>
        <w:drawing>
          <wp:inline distT="0" distB="0" distL="0" distR="0" wp14:anchorId="55F02B70" wp14:editId="2E081AE0">
            <wp:extent cx="971550" cy="993525"/>
            <wp:effectExtent l="0" t="0" r="0" b="0"/>
            <wp:docPr id="2" name="Picture 2" descr="women transparent pregnant - pregnancy silhouette clip 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 transparent pregnant - pregnancy silhouette clip art P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201" cy="1028960"/>
                    </a:xfrm>
                    <a:prstGeom prst="rect">
                      <a:avLst/>
                    </a:prstGeom>
                    <a:noFill/>
                    <a:ln>
                      <a:noFill/>
                    </a:ln>
                  </pic:spPr>
                </pic:pic>
              </a:graphicData>
            </a:graphic>
          </wp:inline>
        </w:drawing>
      </w:r>
    </w:p>
    <w:p w14:paraId="7BE64E41" w14:textId="77777777" w:rsidR="003F5366" w:rsidRDefault="003F5366" w:rsidP="003F5366">
      <w:pPr>
        <w:spacing w:after="0"/>
        <w:jc w:val="center"/>
        <w:rPr>
          <w:rFonts w:ascii="Algerian" w:hAnsi="Algerian"/>
          <w:sz w:val="24"/>
          <w:szCs w:val="24"/>
        </w:rPr>
      </w:pPr>
    </w:p>
    <w:p w14:paraId="700D87AA" w14:textId="4C4B32BD" w:rsidR="003F5366" w:rsidRPr="003F5366" w:rsidRDefault="003F5366" w:rsidP="003F5366">
      <w:pPr>
        <w:spacing w:after="0"/>
        <w:jc w:val="center"/>
        <w:rPr>
          <w:rFonts w:ascii="Algerian" w:hAnsi="Algerian"/>
          <w:sz w:val="24"/>
          <w:szCs w:val="24"/>
          <w:u w:val="single"/>
        </w:rPr>
      </w:pPr>
      <w:r w:rsidRPr="003F5366">
        <w:rPr>
          <w:rFonts w:ascii="Algerian" w:hAnsi="Algerian"/>
          <w:sz w:val="24"/>
          <w:szCs w:val="24"/>
          <w:u w:val="single"/>
        </w:rPr>
        <w:t>YOUR DONATIONS HELP FOSTER HOPE!!</w:t>
      </w:r>
    </w:p>
    <w:p w14:paraId="4982AC27" w14:textId="0330FBE5" w:rsidR="00330C60" w:rsidRDefault="00330C60" w:rsidP="00414108">
      <w:pPr>
        <w:spacing w:after="0"/>
        <w:jc w:val="center"/>
        <w:rPr>
          <w:rFonts w:ascii="Algerian" w:hAnsi="Algerian"/>
          <w:sz w:val="24"/>
          <w:szCs w:val="24"/>
        </w:rPr>
      </w:pPr>
    </w:p>
    <w:p w14:paraId="24F0B85C" w14:textId="4F362CCD" w:rsidR="00F62B11" w:rsidRDefault="00DD484A" w:rsidP="00DD484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876F5">
        <w:rPr>
          <w:rFonts w:ascii="Times New Roman" w:hAnsi="Times New Roman" w:cs="Times New Roman"/>
          <w:sz w:val="24"/>
          <w:szCs w:val="24"/>
        </w:rPr>
        <w:t xml:space="preserve">During </w:t>
      </w:r>
      <w:r w:rsidR="00F62B11">
        <w:rPr>
          <w:rFonts w:ascii="Times New Roman" w:hAnsi="Times New Roman" w:cs="Times New Roman"/>
          <w:sz w:val="24"/>
          <w:szCs w:val="24"/>
        </w:rPr>
        <w:t xml:space="preserve">these </w:t>
      </w:r>
      <w:r w:rsidR="00C876F5">
        <w:rPr>
          <w:rFonts w:ascii="Times New Roman" w:hAnsi="Times New Roman" w:cs="Times New Roman"/>
          <w:sz w:val="24"/>
          <w:szCs w:val="24"/>
        </w:rPr>
        <w:t xml:space="preserve">uncertain times </w:t>
      </w:r>
      <w:r w:rsidR="00042B08">
        <w:rPr>
          <w:rFonts w:ascii="Times New Roman" w:hAnsi="Times New Roman" w:cs="Times New Roman"/>
          <w:sz w:val="24"/>
          <w:szCs w:val="24"/>
        </w:rPr>
        <w:t xml:space="preserve">we </w:t>
      </w:r>
      <w:r w:rsidR="00C876F5">
        <w:rPr>
          <w:rFonts w:ascii="Times New Roman" w:hAnsi="Times New Roman" w:cs="Times New Roman"/>
          <w:sz w:val="24"/>
          <w:szCs w:val="24"/>
        </w:rPr>
        <w:t>now</w:t>
      </w:r>
      <w:r w:rsidR="00042B08">
        <w:rPr>
          <w:rFonts w:ascii="Times New Roman" w:hAnsi="Times New Roman" w:cs="Times New Roman"/>
          <w:sz w:val="24"/>
          <w:szCs w:val="24"/>
        </w:rPr>
        <w:t xml:space="preserve"> face</w:t>
      </w:r>
      <w:r w:rsidR="00C876F5">
        <w:rPr>
          <w:rFonts w:ascii="Times New Roman" w:hAnsi="Times New Roman" w:cs="Times New Roman"/>
          <w:sz w:val="24"/>
          <w:szCs w:val="24"/>
        </w:rPr>
        <w:t>, fear creates a spike in abortions among women facing unexpected pregnancies. We need your help to provide help and hope to these women</w:t>
      </w:r>
      <w:r w:rsidR="00F62B11">
        <w:rPr>
          <w:rFonts w:ascii="Times New Roman" w:hAnsi="Times New Roman" w:cs="Times New Roman"/>
          <w:sz w:val="24"/>
          <w:szCs w:val="24"/>
        </w:rPr>
        <w:t xml:space="preserve">, </w:t>
      </w:r>
      <w:r w:rsidR="00C876F5">
        <w:rPr>
          <w:rFonts w:ascii="Times New Roman" w:hAnsi="Times New Roman" w:cs="Times New Roman"/>
          <w:sz w:val="24"/>
          <w:szCs w:val="24"/>
        </w:rPr>
        <w:t xml:space="preserve"> </w:t>
      </w:r>
    </w:p>
    <w:p w14:paraId="610B7BB4" w14:textId="2A390F99" w:rsidR="00DD484A" w:rsidRDefault="00F62B11" w:rsidP="00DD484A">
      <w:pPr>
        <w:spacing w:after="0"/>
        <w:rPr>
          <w:rFonts w:ascii="Times New Roman" w:hAnsi="Times New Roman" w:cs="Times New Roman"/>
          <w:sz w:val="24"/>
          <w:szCs w:val="24"/>
        </w:rPr>
      </w:pPr>
      <w:r>
        <w:rPr>
          <w:rFonts w:ascii="Times New Roman" w:hAnsi="Times New Roman" w:cs="Times New Roman"/>
          <w:sz w:val="24"/>
          <w:szCs w:val="24"/>
        </w:rPr>
        <w:t xml:space="preserve">men </w:t>
      </w:r>
      <w:r w:rsidR="00C876F5">
        <w:rPr>
          <w:rFonts w:ascii="Times New Roman" w:hAnsi="Times New Roman" w:cs="Times New Roman"/>
          <w:sz w:val="24"/>
          <w:szCs w:val="24"/>
        </w:rPr>
        <w:t>and their children</w:t>
      </w:r>
      <w:r w:rsidR="00DD484A">
        <w:rPr>
          <w:rFonts w:ascii="Times New Roman" w:hAnsi="Times New Roman" w:cs="Times New Roman"/>
          <w:sz w:val="24"/>
          <w:szCs w:val="24"/>
        </w:rPr>
        <w:t xml:space="preserve">! </w:t>
      </w:r>
    </w:p>
    <w:p w14:paraId="552766C8" w14:textId="77777777" w:rsidR="00DD484A" w:rsidRDefault="00DD484A" w:rsidP="00DD484A">
      <w:pPr>
        <w:spacing w:after="0"/>
        <w:rPr>
          <w:rFonts w:ascii="Times New Roman" w:hAnsi="Times New Roman" w:cs="Times New Roman"/>
          <w:sz w:val="24"/>
          <w:szCs w:val="24"/>
        </w:rPr>
      </w:pPr>
    </w:p>
    <w:p w14:paraId="66D75261" w14:textId="6096B890" w:rsidR="00DD484A" w:rsidRDefault="00DD484A" w:rsidP="00DD484A">
      <w:pPr>
        <w:spacing w:after="0"/>
        <w:rPr>
          <w:rFonts w:ascii="Times New Roman" w:hAnsi="Times New Roman" w:cs="Times New Roman"/>
          <w:sz w:val="24"/>
          <w:szCs w:val="24"/>
        </w:rPr>
      </w:pPr>
      <w:r>
        <w:rPr>
          <w:rFonts w:ascii="Times New Roman" w:hAnsi="Times New Roman" w:cs="Times New Roman"/>
          <w:sz w:val="24"/>
          <w:szCs w:val="24"/>
        </w:rPr>
        <w:t xml:space="preserve">    Selah’s Center of Hope is on the front lines helping women</w:t>
      </w:r>
      <w:r w:rsidR="00042B08">
        <w:rPr>
          <w:rFonts w:ascii="Times New Roman" w:hAnsi="Times New Roman" w:cs="Times New Roman"/>
          <w:sz w:val="24"/>
          <w:szCs w:val="24"/>
        </w:rPr>
        <w:t>,</w:t>
      </w:r>
      <w:r>
        <w:rPr>
          <w:rFonts w:ascii="Times New Roman" w:hAnsi="Times New Roman" w:cs="Times New Roman"/>
          <w:sz w:val="24"/>
          <w:szCs w:val="24"/>
        </w:rPr>
        <w:t xml:space="preserve"> </w:t>
      </w:r>
      <w:r w:rsidR="00F62B11">
        <w:rPr>
          <w:rFonts w:ascii="Times New Roman" w:hAnsi="Times New Roman" w:cs="Times New Roman"/>
          <w:sz w:val="24"/>
          <w:szCs w:val="24"/>
        </w:rPr>
        <w:t xml:space="preserve">men, &amp; </w:t>
      </w:r>
      <w:r>
        <w:rPr>
          <w:rFonts w:ascii="Times New Roman" w:hAnsi="Times New Roman" w:cs="Times New Roman"/>
          <w:sz w:val="24"/>
          <w:szCs w:val="24"/>
        </w:rPr>
        <w:t>children</w:t>
      </w:r>
      <w:r w:rsidR="007335F5">
        <w:rPr>
          <w:rFonts w:ascii="Times New Roman" w:hAnsi="Times New Roman" w:cs="Times New Roman"/>
          <w:sz w:val="24"/>
          <w:szCs w:val="24"/>
        </w:rPr>
        <w:t xml:space="preserve"> </w:t>
      </w:r>
      <w:r>
        <w:rPr>
          <w:rFonts w:ascii="Times New Roman" w:hAnsi="Times New Roman" w:cs="Times New Roman"/>
          <w:sz w:val="24"/>
          <w:szCs w:val="24"/>
        </w:rPr>
        <w:t>right now in Michigan by providing free pregnancy tests, mentorship, online and one on one classes, and housing – all in the name of Jesus.</w:t>
      </w:r>
    </w:p>
    <w:p w14:paraId="6DC63677" w14:textId="77777777" w:rsidR="00DD484A" w:rsidRDefault="00DD484A" w:rsidP="00DD484A">
      <w:pPr>
        <w:spacing w:after="0"/>
        <w:rPr>
          <w:rFonts w:ascii="Times New Roman" w:hAnsi="Times New Roman" w:cs="Times New Roman"/>
          <w:sz w:val="24"/>
          <w:szCs w:val="24"/>
        </w:rPr>
      </w:pPr>
    </w:p>
    <w:p w14:paraId="093C250F" w14:textId="60F26D76" w:rsidR="00C876F5" w:rsidRPr="00C876F5" w:rsidRDefault="00DD484A" w:rsidP="00DD484A">
      <w:pPr>
        <w:spacing w:after="0"/>
        <w:jc w:val="center"/>
        <w:rPr>
          <w:rFonts w:ascii="Times New Roman" w:hAnsi="Times New Roman" w:cs="Times New Roman"/>
          <w:sz w:val="24"/>
          <w:szCs w:val="24"/>
        </w:rPr>
      </w:pPr>
      <w:r>
        <w:rPr>
          <w:rFonts w:ascii="Times New Roman" w:hAnsi="Times New Roman" w:cs="Times New Roman"/>
          <w:sz w:val="24"/>
          <w:szCs w:val="24"/>
        </w:rPr>
        <w:t xml:space="preserve">Prayerfully consider giving today. </w:t>
      </w:r>
    </w:p>
    <w:p w14:paraId="304FDF29" w14:textId="77777777" w:rsidR="00C876F5" w:rsidRDefault="00C876F5" w:rsidP="00414108">
      <w:pPr>
        <w:spacing w:after="0"/>
        <w:jc w:val="center"/>
        <w:rPr>
          <w:rFonts w:ascii="Algerian" w:hAnsi="Algerian"/>
          <w:sz w:val="24"/>
          <w:szCs w:val="24"/>
        </w:rPr>
      </w:pPr>
    </w:p>
    <w:p w14:paraId="6D837188" w14:textId="216EE8E9" w:rsidR="004E1DD8" w:rsidRPr="00F62B11" w:rsidRDefault="008E01B3" w:rsidP="00414108">
      <w:pPr>
        <w:spacing w:after="0"/>
        <w:jc w:val="center"/>
        <w:rPr>
          <w:rFonts w:ascii="Algerian" w:hAnsi="Algerian"/>
          <w:sz w:val="24"/>
          <w:szCs w:val="24"/>
          <w:u w:val="single"/>
        </w:rPr>
      </w:pPr>
      <w:r w:rsidRPr="00F62B11">
        <w:rPr>
          <w:rFonts w:ascii="Algerian" w:hAnsi="Algerian"/>
          <w:sz w:val="24"/>
          <w:szCs w:val="24"/>
          <w:u w:val="single"/>
        </w:rPr>
        <w:t>Financial Support</w:t>
      </w:r>
    </w:p>
    <w:p w14:paraId="61F08A47" w14:textId="5F044936" w:rsidR="009F4018" w:rsidRDefault="009F4018" w:rsidP="00414108">
      <w:pPr>
        <w:spacing w:after="0"/>
        <w:jc w:val="center"/>
        <w:rPr>
          <w:rFonts w:ascii="Arial Nova" w:hAnsi="Arial Nova"/>
          <w:sz w:val="20"/>
          <w:szCs w:val="20"/>
        </w:rPr>
      </w:pPr>
      <w:r w:rsidRPr="004E1DD8">
        <w:rPr>
          <w:rFonts w:ascii="Arial Nova" w:hAnsi="Arial Nova"/>
          <w:sz w:val="20"/>
          <w:szCs w:val="20"/>
        </w:rPr>
        <w:t xml:space="preserve">Selah’s </w:t>
      </w:r>
      <w:r w:rsidR="006C33B6">
        <w:rPr>
          <w:rFonts w:ascii="Arial Nova" w:hAnsi="Arial Nova"/>
          <w:sz w:val="20"/>
          <w:szCs w:val="20"/>
        </w:rPr>
        <w:t>C</w:t>
      </w:r>
      <w:r w:rsidRPr="004E1DD8">
        <w:rPr>
          <w:rFonts w:ascii="Arial Nova" w:hAnsi="Arial Nova"/>
          <w:sz w:val="20"/>
          <w:szCs w:val="20"/>
        </w:rPr>
        <w:t>enter of Hope is a Non-profit 501(C)(3) All donations are Tax deductible</w:t>
      </w:r>
    </w:p>
    <w:p w14:paraId="5486C432" w14:textId="77777777" w:rsidR="00414108" w:rsidRDefault="00414108" w:rsidP="00414108">
      <w:pPr>
        <w:spacing w:after="0"/>
        <w:jc w:val="center"/>
        <w:rPr>
          <w:rFonts w:ascii="Algerian" w:hAnsi="Algerian"/>
          <w:sz w:val="24"/>
          <w:szCs w:val="24"/>
        </w:rPr>
      </w:pPr>
    </w:p>
    <w:p w14:paraId="3FBE4ED5" w14:textId="77777777" w:rsidR="004E1DD8" w:rsidRDefault="004E1DD8" w:rsidP="004E1DD8">
      <w:pPr>
        <w:spacing w:after="0"/>
        <w:rPr>
          <w:rFonts w:ascii="Algerian" w:hAnsi="Algerian"/>
          <w:sz w:val="24"/>
          <w:szCs w:val="24"/>
        </w:rPr>
      </w:pPr>
    </w:p>
    <w:p w14:paraId="39CFFCDF" w14:textId="77777777" w:rsidR="004E1DD8" w:rsidRPr="00F27789" w:rsidRDefault="004E1DD8" w:rsidP="004E1DD8">
      <w:pPr>
        <w:spacing w:after="0"/>
        <w:rPr>
          <w:rFonts w:ascii="Algerian" w:hAnsi="Algerian"/>
          <w:sz w:val="28"/>
          <w:szCs w:val="28"/>
        </w:rPr>
      </w:pPr>
      <w:r w:rsidRPr="00F27789">
        <w:rPr>
          <w:rFonts w:ascii="Algerian" w:hAnsi="Algerian"/>
          <w:sz w:val="28"/>
          <w:szCs w:val="28"/>
        </w:rPr>
        <w:t>Gift From: ____________________________________</w:t>
      </w:r>
    </w:p>
    <w:p w14:paraId="5021F935" w14:textId="77777777" w:rsidR="004E1DD8" w:rsidRDefault="004E1DD8" w:rsidP="004E1DD8">
      <w:pPr>
        <w:spacing w:after="0"/>
        <w:rPr>
          <w:rFonts w:ascii="Algerian" w:hAnsi="Algerian"/>
          <w:sz w:val="24"/>
          <w:szCs w:val="24"/>
        </w:rPr>
      </w:pPr>
    </w:p>
    <w:p w14:paraId="403EC2F8" w14:textId="765E1836" w:rsidR="004E1DD8" w:rsidRPr="00F27789" w:rsidRDefault="006C33B6" w:rsidP="004E1DD8">
      <w:pPr>
        <w:spacing w:after="0"/>
        <w:rPr>
          <w:rFonts w:ascii="Algerian" w:hAnsi="Algerian"/>
          <w:sz w:val="28"/>
          <w:szCs w:val="28"/>
        </w:rPr>
      </w:pPr>
      <w:r w:rsidRPr="00F27789">
        <w:rPr>
          <w:rFonts w:ascii="Algerian" w:hAnsi="Algerian"/>
          <w:sz w:val="28"/>
          <w:szCs w:val="28"/>
        </w:rPr>
        <w:t xml:space="preserve">enclosed </w:t>
      </w:r>
      <w:r w:rsidR="004E1DD8" w:rsidRPr="00F27789">
        <w:rPr>
          <w:rFonts w:ascii="Algerian" w:hAnsi="Algerian"/>
          <w:sz w:val="28"/>
          <w:szCs w:val="28"/>
        </w:rPr>
        <w:t>Amount: ______________________________________</w:t>
      </w:r>
    </w:p>
    <w:p w14:paraId="6CDDF08A" w14:textId="77777777" w:rsidR="004E1DD8" w:rsidRDefault="004E1DD8" w:rsidP="004E1DD8">
      <w:pPr>
        <w:spacing w:after="0"/>
        <w:rPr>
          <w:rFonts w:ascii="Algerian" w:hAnsi="Algerian"/>
          <w:sz w:val="24"/>
          <w:szCs w:val="24"/>
        </w:rPr>
      </w:pPr>
    </w:p>
    <w:p w14:paraId="7C40529B" w14:textId="027CE571" w:rsidR="009F4018" w:rsidRPr="00414108" w:rsidRDefault="009F4018" w:rsidP="00414108">
      <w:pPr>
        <w:spacing w:after="0"/>
        <w:jc w:val="center"/>
        <w:rPr>
          <w:rFonts w:ascii="Arial Nova" w:hAnsi="Arial Nova"/>
          <w:sz w:val="24"/>
          <w:szCs w:val="24"/>
        </w:rPr>
      </w:pPr>
      <w:r w:rsidRPr="00414108">
        <w:rPr>
          <w:rFonts w:ascii="Arial Nova" w:hAnsi="Arial Nova"/>
          <w:sz w:val="24"/>
          <w:szCs w:val="24"/>
        </w:rPr>
        <w:t>204 S Ma</w:t>
      </w:r>
      <w:r w:rsidR="00414108">
        <w:rPr>
          <w:rFonts w:ascii="Arial Nova" w:hAnsi="Arial Nova"/>
          <w:sz w:val="24"/>
          <w:szCs w:val="24"/>
        </w:rPr>
        <w:t>c</w:t>
      </w:r>
      <w:r w:rsidRPr="00414108">
        <w:rPr>
          <w:rFonts w:ascii="Arial Nova" w:hAnsi="Arial Nova"/>
          <w:sz w:val="24"/>
          <w:szCs w:val="24"/>
        </w:rPr>
        <w:t xml:space="preserve">omb St </w:t>
      </w:r>
      <w:r w:rsidR="00414108">
        <w:rPr>
          <w:rFonts w:ascii="Arial Nova" w:hAnsi="Arial Nova"/>
          <w:sz w:val="24"/>
          <w:szCs w:val="24"/>
        </w:rPr>
        <w:t>S</w:t>
      </w:r>
      <w:r w:rsidRPr="00414108">
        <w:rPr>
          <w:rFonts w:ascii="Arial Nova" w:hAnsi="Arial Nova"/>
          <w:sz w:val="24"/>
          <w:szCs w:val="24"/>
        </w:rPr>
        <w:t>uite #5 Monroe, Mi. 48161</w:t>
      </w:r>
    </w:p>
    <w:p w14:paraId="6465AE2C" w14:textId="77777777" w:rsidR="004E1DD8" w:rsidRDefault="004E1DD8" w:rsidP="004E1DD8">
      <w:pPr>
        <w:spacing w:after="0"/>
        <w:rPr>
          <w:rFonts w:ascii="Arial Nova" w:hAnsi="Arial Nova"/>
          <w:sz w:val="20"/>
          <w:szCs w:val="20"/>
        </w:rPr>
      </w:pPr>
    </w:p>
    <w:p w14:paraId="10028524" w14:textId="77777777" w:rsidR="004E1DD8" w:rsidRDefault="004E1DD8" w:rsidP="004E1DD8">
      <w:pPr>
        <w:spacing w:after="0"/>
        <w:rPr>
          <w:rFonts w:ascii="Arial Nova" w:hAnsi="Arial Nova"/>
          <w:sz w:val="20"/>
          <w:szCs w:val="20"/>
        </w:rPr>
      </w:pPr>
    </w:p>
    <w:p w14:paraId="49509FAE" w14:textId="77777777" w:rsidR="004E1DD8" w:rsidRDefault="004E1DD8" w:rsidP="004E1DD8">
      <w:pPr>
        <w:spacing w:after="0"/>
        <w:rPr>
          <w:rFonts w:ascii="Arial Nova" w:hAnsi="Arial Nova"/>
          <w:sz w:val="20"/>
          <w:szCs w:val="20"/>
        </w:rPr>
      </w:pPr>
    </w:p>
    <w:p w14:paraId="770AC924" w14:textId="77777777" w:rsidR="004E1DD8" w:rsidRDefault="004E1DD8" w:rsidP="004E1DD8">
      <w:pPr>
        <w:spacing w:after="0"/>
        <w:rPr>
          <w:rFonts w:ascii="Arial Nova" w:hAnsi="Arial Nova"/>
          <w:sz w:val="20"/>
          <w:szCs w:val="20"/>
        </w:rPr>
      </w:pPr>
    </w:p>
    <w:p w14:paraId="0E931580" w14:textId="77777777" w:rsidR="004E1DD8" w:rsidRDefault="004E1DD8" w:rsidP="004E1DD8">
      <w:pPr>
        <w:spacing w:after="0"/>
        <w:rPr>
          <w:rFonts w:ascii="Arial Nova" w:hAnsi="Arial Nova"/>
          <w:sz w:val="20"/>
          <w:szCs w:val="20"/>
        </w:rPr>
      </w:pPr>
    </w:p>
    <w:p w14:paraId="622419C5" w14:textId="77777777" w:rsidR="004E1DD8" w:rsidRDefault="004E1DD8" w:rsidP="004E1DD8">
      <w:pPr>
        <w:spacing w:after="0"/>
        <w:rPr>
          <w:rFonts w:ascii="Arial Nova" w:hAnsi="Arial Nova"/>
          <w:sz w:val="20"/>
          <w:szCs w:val="20"/>
        </w:rPr>
      </w:pPr>
    </w:p>
    <w:p w14:paraId="2144B5FD" w14:textId="77777777" w:rsidR="004E1DD8" w:rsidRDefault="004E1DD8" w:rsidP="004E1DD8">
      <w:pPr>
        <w:spacing w:after="0"/>
        <w:rPr>
          <w:rFonts w:ascii="Arial Nova" w:hAnsi="Arial Nova"/>
          <w:sz w:val="20"/>
          <w:szCs w:val="20"/>
        </w:rPr>
      </w:pPr>
    </w:p>
    <w:p w14:paraId="74A20637" w14:textId="77777777" w:rsidR="00414108" w:rsidRDefault="00414108" w:rsidP="004E1DD8">
      <w:pPr>
        <w:spacing w:after="0"/>
        <w:rPr>
          <w:rFonts w:ascii="Arial Nova" w:hAnsi="Arial Nova"/>
          <w:sz w:val="20"/>
          <w:szCs w:val="20"/>
        </w:rPr>
      </w:pPr>
    </w:p>
    <w:p w14:paraId="41769D58" w14:textId="77777777" w:rsidR="00414108" w:rsidRDefault="00414108" w:rsidP="004E1DD8">
      <w:pPr>
        <w:spacing w:after="0"/>
        <w:rPr>
          <w:rFonts w:ascii="Arial Nova" w:hAnsi="Arial Nova"/>
          <w:sz w:val="20"/>
          <w:szCs w:val="20"/>
        </w:rPr>
      </w:pPr>
    </w:p>
    <w:p w14:paraId="6E3D6722" w14:textId="77777777" w:rsidR="00414108" w:rsidRDefault="00414108" w:rsidP="004E1DD8">
      <w:pPr>
        <w:spacing w:after="0"/>
        <w:rPr>
          <w:rFonts w:ascii="Arial Nova" w:hAnsi="Arial Nova"/>
          <w:sz w:val="20"/>
          <w:szCs w:val="20"/>
        </w:rPr>
      </w:pPr>
    </w:p>
    <w:p w14:paraId="5A4C89F0" w14:textId="77777777" w:rsidR="00414108" w:rsidRDefault="00414108" w:rsidP="004E1DD8">
      <w:pPr>
        <w:spacing w:after="0"/>
        <w:rPr>
          <w:rFonts w:ascii="Arial Nova" w:hAnsi="Arial Nova"/>
          <w:sz w:val="20"/>
          <w:szCs w:val="20"/>
        </w:rPr>
      </w:pPr>
    </w:p>
    <w:p w14:paraId="4246A7DF" w14:textId="77777777" w:rsidR="004B698D" w:rsidRDefault="004B698D" w:rsidP="004E1DD8">
      <w:pPr>
        <w:spacing w:after="0"/>
        <w:rPr>
          <w:rFonts w:ascii="Arial Nova" w:hAnsi="Arial Nova"/>
          <w:sz w:val="20"/>
          <w:szCs w:val="20"/>
          <w:highlight w:val="yellow"/>
        </w:rPr>
      </w:pPr>
    </w:p>
    <w:p w14:paraId="25E0C3F9" w14:textId="77777777" w:rsidR="004B698D" w:rsidRDefault="004B698D" w:rsidP="004E1DD8">
      <w:pPr>
        <w:spacing w:after="0"/>
        <w:rPr>
          <w:rFonts w:ascii="Arial Nova" w:hAnsi="Arial Nova"/>
          <w:sz w:val="20"/>
          <w:szCs w:val="20"/>
          <w:highlight w:val="yellow"/>
        </w:rPr>
      </w:pPr>
    </w:p>
    <w:p w14:paraId="7B2046F3" w14:textId="34351F6A" w:rsidR="009F76B5" w:rsidRPr="004E1DD8" w:rsidRDefault="00F62B11" w:rsidP="004E1DD8">
      <w:pPr>
        <w:spacing w:after="0"/>
        <w:rPr>
          <w:rFonts w:ascii="Arial Nova" w:hAnsi="Arial Nova"/>
          <w:sz w:val="20"/>
          <w:szCs w:val="20"/>
        </w:rPr>
      </w:pPr>
      <w:r>
        <w:rPr>
          <w:rFonts w:ascii="Arial Nova" w:hAnsi="Arial Nova"/>
          <w:sz w:val="20"/>
          <w:szCs w:val="20"/>
          <w:highlight w:val="yellow"/>
        </w:rPr>
        <w:lastRenderedPageBreak/>
        <w:t>N</w:t>
      </w:r>
      <w:r w:rsidR="004E1DD8" w:rsidRPr="00CA5623">
        <w:rPr>
          <w:rFonts w:ascii="Arial Nova" w:hAnsi="Arial Nova"/>
          <w:sz w:val="20"/>
          <w:szCs w:val="20"/>
          <w:highlight w:val="yellow"/>
        </w:rPr>
        <w:t>ewsletter/Envelopes/Stamps all privately funded</w:t>
      </w:r>
      <w:r w:rsidR="004E1DD8">
        <w:rPr>
          <w:rFonts w:ascii="Arial Nova" w:hAnsi="Arial Nova"/>
          <w:sz w:val="20"/>
          <w:szCs w:val="20"/>
        </w:rPr>
        <w:t xml:space="preserve"> </w:t>
      </w:r>
      <w:r w:rsidR="009F76B5" w:rsidRPr="004E1DD8">
        <w:rPr>
          <w:rFonts w:ascii="Arial Nova" w:hAnsi="Arial Nova"/>
          <w:sz w:val="20"/>
          <w:szCs w:val="20"/>
        </w:rPr>
        <w:t xml:space="preserve">                                            </w:t>
      </w:r>
    </w:p>
    <w:sectPr w:rsidR="009F76B5" w:rsidRPr="004E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B5"/>
    <w:rsid w:val="00042B08"/>
    <w:rsid w:val="00051742"/>
    <w:rsid w:val="000911DC"/>
    <w:rsid w:val="00185609"/>
    <w:rsid w:val="00330C60"/>
    <w:rsid w:val="003517D6"/>
    <w:rsid w:val="003E6A23"/>
    <w:rsid w:val="003F4B0E"/>
    <w:rsid w:val="003F5366"/>
    <w:rsid w:val="00414108"/>
    <w:rsid w:val="004212F3"/>
    <w:rsid w:val="00433085"/>
    <w:rsid w:val="004469AD"/>
    <w:rsid w:val="004B698D"/>
    <w:rsid w:val="004E1DD8"/>
    <w:rsid w:val="005E4CB6"/>
    <w:rsid w:val="00646C3B"/>
    <w:rsid w:val="006C33B6"/>
    <w:rsid w:val="007335F5"/>
    <w:rsid w:val="00822B61"/>
    <w:rsid w:val="00867F05"/>
    <w:rsid w:val="008711E6"/>
    <w:rsid w:val="00872E21"/>
    <w:rsid w:val="008E01B3"/>
    <w:rsid w:val="0092773D"/>
    <w:rsid w:val="009F4018"/>
    <w:rsid w:val="009F76B5"/>
    <w:rsid w:val="00AF156C"/>
    <w:rsid w:val="00BA5D88"/>
    <w:rsid w:val="00BF15C4"/>
    <w:rsid w:val="00C720B3"/>
    <w:rsid w:val="00C876F5"/>
    <w:rsid w:val="00CA5623"/>
    <w:rsid w:val="00CD3E7E"/>
    <w:rsid w:val="00D74786"/>
    <w:rsid w:val="00D954BE"/>
    <w:rsid w:val="00DD484A"/>
    <w:rsid w:val="00E82A05"/>
    <w:rsid w:val="00F27789"/>
    <w:rsid w:val="00F62B11"/>
    <w:rsid w:val="00F66BB3"/>
    <w:rsid w:val="00FE1A93"/>
    <w:rsid w:val="00FF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17D5"/>
  <w15:chartTrackingRefBased/>
  <w15:docId w15:val="{D4EB80B5-AED7-4BDD-8728-9A15B5EC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09"/>
    <w:rPr>
      <w:rFonts w:ascii="Segoe UI" w:hAnsi="Segoe UI" w:cs="Segoe UI"/>
      <w:sz w:val="18"/>
      <w:szCs w:val="18"/>
    </w:rPr>
  </w:style>
  <w:style w:type="character" w:styleId="Hyperlink">
    <w:name w:val="Hyperlink"/>
    <w:basedOn w:val="DefaultParagraphFont"/>
    <w:uiPriority w:val="99"/>
    <w:unhideWhenUsed/>
    <w:rsid w:val="00F27789"/>
    <w:rPr>
      <w:color w:val="0563C1" w:themeColor="hyperlink"/>
      <w:u w:val="single"/>
    </w:rPr>
  </w:style>
  <w:style w:type="character" w:styleId="UnresolvedMention">
    <w:name w:val="Unresolved Mention"/>
    <w:basedOn w:val="DefaultParagraphFont"/>
    <w:uiPriority w:val="99"/>
    <w:semiHidden/>
    <w:unhideWhenUsed/>
    <w:rsid w:val="00F2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a@selahscenter.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dc:creator>
  <cp:keywords/>
  <dc:description/>
  <cp:lastModifiedBy>bill_sunderland@outlook.com</cp:lastModifiedBy>
  <cp:revision>2</cp:revision>
  <cp:lastPrinted>2020-07-22T18:26:00Z</cp:lastPrinted>
  <dcterms:created xsi:type="dcterms:W3CDTF">2020-12-05T16:21:00Z</dcterms:created>
  <dcterms:modified xsi:type="dcterms:W3CDTF">2020-12-05T16:21:00Z</dcterms:modified>
</cp:coreProperties>
</file>